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FA" w:rsidRDefault="009465FA" w:rsidP="009465FA">
      <w:pPr>
        <w:spacing w:after="0" w:line="240" w:lineRule="auto"/>
        <w:rPr>
          <w:rFonts w:ascii="roboto" w:hAnsi="roboto"/>
          <w:color w:val="3A3A3A"/>
          <w:sz w:val="27"/>
          <w:szCs w:val="27"/>
        </w:rPr>
      </w:pPr>
    </w:p>
    <w:p w:rsidR="00D1500A" w:rsidRDefault="00F64746" w:rsidP="00D1500A">
      <w:pPr>
        <w:pStyle w:val="2"/>
        <w:shd w:val="clear" w:color="auto" w:fill="FFFFFF"/>
        <w:rPr>
          <w:rFonts w:ascii="Verdana" w:hAnsi="Verdana"/>
          <w:b w:val="0"/>
          <w:bCs w:val="0"/>
          <w:color w:val="C2004E"/>
          <w:sz w:val="34"/>
          <w:szCs w:val="34"/>
        </w:rPr>
      </w:pPr>
      <w:r>
        <w:rPr>
          <w:rFonts w:ascii="Verdana" w:hAnsi="Verdana"/>
          <w:b w:val="0"/>
          <w:bCs w:val="0"/>
          <w:color w:val="C2004E"/>
          <w:sz w:val="34"/>
          <w:szCs w:val="34"/>
        </w:rPr>
        <w:t xml:space="preserve">  </w:t>
      </w:r>
      <w:r w:rsidR="00D1500A">
        <w:rPr>
          <w:rFonts w:ascii="Verdana" w:hAnsi="Verdana"/>
          <w:b w:val="0"/>
          <w:bCs w:val="0"/>
          <w:color w:val="C2004E"/>
          <w:sz w:val="34"/>
          <w:szCs w:val="34"/>
        </w:rPr>
        <w:t xml:space="preserve">Уведомление о формировании общественного совета при администрации </w:t>
      </w:r>
      <w:proofErr w:type="spellStart"/>
      <w:r w:rsidR="00D1500A">
        <w:rPr>
          <w:rFonts w:ascii="Verdana" w:hAnsi="Verdana"/>
          <w:b w:val="0"/>
          <w:bCs w:val="0"/>
          <w:color w:val="C2004E"/>
          <w:sz w:val="34"/>
          <w:szCs w:val="34"/>
        </w:rPr>
        <w:t>Тогульского</w:t>
      </w:r>
      <w:proofErr w:type="spellEnd"/>
      <w:r w:rsidR="00D1500A">
        <w:rPr>
          <w:rFonts w:ascii="Verdana" w:hAnsi="Verdana"/>
          <w:b w:val="0"/>
          <w:bCs w:val="0"/>
          <w:color w:val="C2004E"/>
          <w:sz w:val="34"/>
          <w:szCs w:val="34"/>
        </w:rPr>
        <w:t xml:space="preserve"> района</w:t>
      </w:r>
    </w:p>
    <w:p w:rsidR="00D1500A" w:rsidRDefault="001D4244" w:rsidP="001D4244">
      <w:pPr>
        <w:pStyle w:val="a4"/>
        <w:shd w:val="clear" w:color="auto" w:fill="FFFFFF"/>
        <w:spacing w:after="0" w:afterAutospacing="0"/>
        <w:jc w:val="both"/>
      </w:pPr>
      <w:r>
        <w:t xml:space="preserve">    </w:t>
      </w:r>
      <w:r w:rsidR="00D1500A" w:rsidRPr="001D4244">
        <w:t xml:space="preserve">Администрация района в соответствии с Федеральным законом от 21.07.2014 № 212-ФЗ "Об основах общественного контроля в Российской Федерации" информирует о формировании общественного совета при администрации </w:t>
      </w:r>
      <w:proofErr w:type="spellStart"/>
      <w:r w:rsidR="00D1500A" w:rsidRPr="001D4244">
        <w:t>Тогульского</w:t>
      </w:r>
      <w:proofErr w:type="spellEnd"/>
      <w:r w:rsidR="00D1500A" w:rsidRPr="001D4244">
        <w:t xml:space="preserve"> района</w:t>
      </w:r>
      <w:r w:rsidR="00EE03ED" w:rsidRPr="001D4244">
        <w:t>.</w:t>
      </w:r>
    </w:p>
    <w:p w:rsidR="003E25BD" w:rsidRPr="001D4244" w:rsidRDefault="005B4B14" w:rsidP="005B4B14">
      <w:pPr>
        <w:pStyle w:val="a4"/>
        <w:shd w:val="clear" w:color="auto" w:fill="FFFFFF"/>
        <w:spacing w:before="0" w:beforeAutospacing="0" w:after="0" w:afterAutospacing="0"/>
        <w:jc w:val="both"/>
      </w:pPr>
      <w:r>
        <w:t xml:space="preserve">   </w:t>
      </w:r>
      <w:r w:rsidR="003E25BD" w:rsidRPr="005B4B14">
        <w:t xml:space="preserve">Общественный совет выполняет консультативно-совещательные функции и участвует </w:t>
      </w:r>
      <w:r w:rsidR="00394C98" w:rsidRPr="005B4B14">
        <w:t xml:space="preserve">в осуществление общественного </w:t>
      </w:r>
      <w:proofErr w:type="gramStart"/>
      <w:r w:rsidR="00394C98" w:rsidRPr="005B4B14">
        <w:t>контроля за</w:t>
      </w:r>
      <w:proofErr w:type="gramEnd"/>
      <w:r w:rsidR="00394C98" w:rsidRPr="005B4B14">
        <w:t xml:space="preserve"> деятельностью органов местного самоуправления</w:t>
      </w:r>
      <w:r>
        <w:t>.</w:t>
      </w:r>
      <w:r w:rsidR="00394C98" w:rsidRPr="005B4B14">
        <w:t xml:space="preserve"> </w:t>
      </w:r>
      <w:proofErr w:type="gramStart"/>
      <w:r w:rsidR="003E25BD" w:rsidRPr="005B4B14">
        <w:t>В</w:t>
      </w:r>
      <w:proofErr w:type="gramEnd"/>
      <w:r w:rsidR="003E25BD" w:rsidRPr="005B4B14">
        <w:t xml:space="preserve"> порядке и формах, которые предусмотрены Федеральным законом от 21.07.2014 №212-ФЗ.</w:t>
      </w:r>
    </w:p>
    <w:p w:rsidR="00EE03ED" w:rsidRDefault="003E25BD" w:rsidP="00EE03ED">
      <w:pPr>
        <w:pStyle w:val="a4"/>
        <w:shd w:val="clear" w:color="auto" w:fill="FFFFFF"/>
        <w:spacing w:before="0" w:beforeAutospacing="0" w:after="0" w:afterAutospacing="0"/>
        <w:jc w:val="both"/>
      </w:pPr>
      <w:r>
        <w:t xml:space="preserve">   </w:t>
      </w:r>
      <w:r w:rsidR="00D1500A" w:rsidRPr="001D4244">
        <w:t xml:space="preserve">Граждане, представители общественных объединений и иных негосударственных некоммерческих организаций, желающие войти в состав общественного совета, в течение 20 рабочих дней </w:t>
      </w:r>
      <w:proofErr w:type="gramStart"/>
      <w:r w:rsidR="00D1500A" w:rsidRPr="001D4244">
        <w:t>с даты размещения</w:t>
      </w:r>
      <w:proofErr w:type="gramEnd"/>
      <w:r w:rsidR="00D1500A" w:rsidRPr="001D4244">
        <w:t xml:space="preserve"> информации  на официальном сайте администрации </w:t>
      </w:r>
      <w:r w:rsidR="00EE03ED">
        <w:t>представляют лично</w:t>
      </w:r>
      <w:r w:rsidR="001D4244">
        <w:t xml:space="preserve">, </w:t>
      </w:r>
      <w:r w:rsidR="00EE03ED">
        <w:t xml:space="preserve"> либо на</w:t>
      </w:r>
      <w:r w:rsidR="001D4244">
        <w:t xml:space="preserve">правляют по электронной почте </w:t>
      </w:r>
      <w:proofErr w:type="spellStart"/>
      <w:r>
        <w:rPr>
          <w:lang w:val="en-US"/>
        </w:rPr>
        <w:t>tgladm</w:t>
      </w:r>
      <w:proofErr w:type="spellEnd"/>
      <w:r w:rsidRPr="003E25BD">
        <w:t>@</w:t>
      </w:r>
      <w:proofErr w:type="spellStart"/>
      <w:r>
        <w:rPr>
          <w:lang w:val="en-US"/>
        </w:rPr>
        <w:t>yandex</w:t>
      </w:r>
      <w:proofErr w:type="spellEnd"/>
      <w:r w:rsidRPr="003E25BD">
        <w:t>.</w:t>
      </w:r>
      <w:proofErr w:type="spellStart"/>
      <w:r>
        <w:rPr>
          <w:lang w:val="en-US"/>
        </w:rPr>
        <w:t>ru</w:t>
      </w:r>
      <w:proofErr w:type="spellEnd"/>
      <w:r w:rsidR="00EE03ED">
        <w:t xml:space="preserve"> следующие документы:</w:t>
      </w:r>
    </w:p>
    <w:p w:rsidR="00EE03ED" w:rsidRDefault="00EE03ED" w:rsidP="00EE03ED">
      <w:pPr>
        <w:pStyle w:val="a4"/>
        <w:shd w:val="clear" w:color="auto" w:fill="FFFFFF"/>
        <w:spacing w:before="0" w:beforeAutospacing="0" w:after="0" w:afterAutospacing="0"/>
        <w:jc w:val="both"/>
      </w:pPr>
      <w:r>
        <w:t>-заявление о включении в общественный совет;</w:t>
      </w:r>
    </w:p>
    <w:p w:rsidR="00EE03ED" w:rsidRDefault="00EE03ED" w:rsidP="00EE03ED">
      <w:pPr>
        <w:pStyle w:val="a4"/>
        <w:shd w:val="clear" w:color="auto" w:fill="FFFFFF"/>
        <w:spacing w:before="0" w:beforeAutospacing="0" w:after="0" w:afterAutospacing="0"/>
        <w:jc w:val="both"/>
      </w:pPr>
      <w:r>
        <w:t xml:space="preserve">- анкету кандидата в члены общественного совета; согласие на обработку персональных данных; </w:t>
      </w:r>
    </w:p>
    <w:p w:rsidR="003E25BD" w:rsidRDefault="00EE03ED" w:rsidP="00EE03ED">
      <w:pPr>
        <w:pStyle w:val="a4"/>
        <w:shd w:val="clear" w:color="auto" w:fill="FFFFFF"/>
        <w:spacing w:before="0" w:beforeAutospacing="0" w:after="0" w:afterAutospacing="0"/>
        <w:jc w:val="both"/>
      </w:pPr>
      <w:r>
        <w:t>-согласие на обработку персональных данных, разрешенных субъектом персональных данных для распространения (при необходимости)</w:t>
      </w:r>
      <w:proofErr w:type="gramStart"/>
      <w:r>
        <w:t>.</w:t>
      </w:r>
      <w:proofErr w:type="gramEnd"/>
      <w:r w:rsidR="005B4B14">
        <w:t xml:space="preserve"> </w:t>
      </w:r>
      <w:r w:rsidR="003E25BD">
        <w:t xml:space="preserve">Участие гражданина в осуществлении общественного контроля является добровольным. Членом Общественного совета может стать любой гражданин Российской Федерации, достигший возраста восемнадцати лет, проживающий на территории </w:t>
      </w:r>
      <w:proofErr w:type="spellStart"/>
      <w:r w:rsidR="003E25BD">
        <w:t>Тогульского</w:t>
      </w:r>
      <w:proofErr w:type="spellEnd"/>
      <w:r w:rsidR="003E25BD">
        <w:t xml:space="preserve"> района Алтайского края.</w:t>
      </w:r>
    </w:p>
    <w:p w:rsidR="003E25BD" w:rsidRDefault="003E25BD" w:rsidP="003E25BD">
      <w:pPr>
        <w:pStyle w:val="a4"/>
        <w:shd w:val="clear" w:color="auto" w:fill="FFFFFF"/>
        <w:spacing w:before="0" w:beforeAutospacing="0" w:after="0" w:afterAutospacing="0"/>
        <w:jc w:val="both"/>
      </w:pPr>
      <w:r>
        <w:t xml:space="preserve"> Не могут быть членами Общественного совета:</w:t>
      </w:r>
    </w:p>
    <w:p w:rsidR="005B4B14" w:rsidRPr="001D4244" w:rsidRDefault="005B4B14" w:rsidP="005B4B14">
      <w:pPr>
        <w:pStyle w:val="a4"/>
        <w:numPr>
          <w:ilvl w:val="0"/>
          <w:numId w:val="8"/>
        </w:numPr>
        <w:shd w:val="clear" w:color="auto" w:fill="FFFFFF"/>
        <w:spacing w:before="0" w:beforeAutospacing="0" w:after="0" w:afterAutospacing="0"/>
        <w:jc w:val="both"/>
      </w:pPr>
      <w:r w:rsidRPr="001D4244">
        <w:t>судьи;</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замещающие государственные должности Российской Федерации, субъектов Российской Федерации;</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замещающие муниципальные должности;</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замещающие должности государственной службы Российской Федерации и субъектов Российской Федерации;</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замещающие должности муниципальной службы;</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признанные недееспособными на основании решения суда;</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имеющие неснятую или непогашенную судимость;</w:t>
      </w:r>
    </w:p>
    <w:p w:rsidR="003E25BD" w:rsidRPr="001D4244"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имеющие двойное гражданство.</w:t>
      </w:r>
    </w:p>
    <w:p w:rsidR="003E25BD" w:rsidRDefault="003E25BD" w:rsidP="003E25B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D4244">
        <w:rPr>
          <w:rFonts w:ascii="Times New Roman" w:eastAsia="Times New Roman" w:hAnsi="Times New Roman" w:cs="Times New Roman"/>
          <w:sz w:val="24"/>
          <w:szCs w:val="24"/>
          <w:lang w:eastAsia="ru-RU"/>
        </w:rPr>
        <w:t>лица, замещающие выборные должности в органах местного самоуправления</w:t>
      </w:r>
      <w:r>
        <w:rPr>
          <w:rFonts w:ascii="Times New Roman" w:eastAsia="Times New Roman" w:hAnsi="Times New Roman" w:cs="Times New Roman"/>
          <w:sz w:val="24"/>
          <w:szCs w:val="24"/>
          <w:lang w:eastAsia="ru-RU"/>
        </w:rPr>
        <w:t>.</w:t>
      </w:r>
    </w:p>
    <w:p w:rsidR="003E25BD" w:rsidRPr="001D4244" w:rsidRDefault="003E25BD" w:rsidP="003E25BD">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Отбор кандидатов в члены Общественного совета проводится на конкурсной основе. Дата заседания конкурсной комиссии запланирована на </w:t>
      </w:r>
      <w:r w:rsidR="005B4B14">
        <w:rPr>
          <w:rFonts w:ascii="Times New Roman" w:eastAsia="Times New Roman" w:hAnsi="Times New Roman" w:cs="Times New Roman"/>
          <w:sz w:val="24"/>
          <w:szCs w:val="24"/>
          <w:lang w:eastAsia="ru-RU"/>
        </w:rPr>
        <w:t>25.02.2022.</w:t>
      </w:r>
    </w:p>
    <w:p w:rsidR="00D1500A" w:rsidRDefault="00D1500A" w:rsidP="00D1500A">
      <w:pPr>
        <w:pStyle w:val="a4"/>
        <w:shd w:val="clear" w:color="auto" w:fill="FFFFFF"/>
        <w:jc w:val="both"/>
      </w:pPr>
      <w:r w:rsidRPr="005B4B14">
        <w:t>Контактны</w:t>
      </w:r>
      <w:r w:rsidR="005B4B14">
        <w:t>й</w:t>
      </w:r>
      <w:r w:rsidRPr="005B4B14">
        <w:t xml:space="preserve"> телефон:</w:t>
      </w:r>
      <w:r w:rsidR="005B4B14" w:rsidRPr="005B4B14">
        <w:t xml:space="preserve"> </w:t>
      </w:r>
      <w:proofErr w:type="gramStart"/>
      <w:r w:rsidR="005B4B14" w:rsidRPr="005B4B14">
        <w:t>(</w:t>
      </w:r>
      <w:r w:rsidRPr="005B4B14">
        <w:t xml:space="preserve"> </w:t>
      </w:r>
      <w:proofErr w:type="gramEnd"/>
      <w:r w:rsidR="005B4B14" w:rsidRPr="005B4B14">
        <w:t>8</w:t>
      </w:r>
      <w:r w:rsidR="005B4B14">
        <w:t>-</w:t>
      </w:r>
      <w:r w:rsidR="005B4B14" w:rsidRPr="005B4B14">
        <w:t> 385</w:t>
      </w:r>
      <w:r w:rsidR="005B4B14">
        <w:t>-</w:t>
      </w:r>
      <w:r w:rsidR="005B4B14" w:rsidRPr="005B4B14">
        <w:t xml:space="preserve"> 97)</w:t>
      </w:r>
      <w:r w:rsidR="005B4B14">
        <w:t xml:space="preserve"> </w:t>
      </w:r>
      <w:r w:rsidR="004E1BDF" w:rsidRPr="005B4B14">
        <w:t>22</w:t>
      </w:r>
      <w:r w:rsidR="005B4B14">
        <w:t>-</w:t>
      </w:r>
      <w:r w:rsidR="005B4B14" w:rsidRPr="005B4B14">
        <w:t xml:space="preserve"> </w:t>
      </w:r>
      <w:r w:rsidR="004E1BDF" w:rsidRPr="005B4B14">
        <w:t>2</w:t>
      </w:r>
      <w:r w:rsidR="005B4B14">
        <w:t>-</w:t>
      </w:r>
      <w:r w:rsidR="004E1BDF" w:rsidRPr="005B4B14">
        <w:t>71</w:t>
      </w:r>
      <w:r w:rsidR="005B4B14" w:rsidRPr="005B4B14">
        <w:t xml:space="preserve"> </w:t>
      </w:r>
      <w:proofErr w:type="spellStart"/>
      <w:r w:rsidR="005B4B14" w:rsidRPr="005B4B14">
        <w:t>Чернядьева</w:t>
      </w:r>
      <w:proofErr w:type="spellEnd"/>
      <w:r w:rsidR="005B4B14" w:rsidRPr="005B4B14">
        <w:t xml:space="preserve"> Алла Юрьевна</w:t>
      </w:r>
    </w:p>
    <w:p w:rsidR="00694C61" w:rsidRDefault="00694C61" w:rsidP="00694C61">
      <w:pPr>
        <w:pStyle w:val="a4"/>
        <w:shd w:val="clear" w:color="auto" w:fill="FFFFFF"/>
        <w:spacing w:before="0" w:beforeAutospacing="0" w:after="0" w:afterAutospacing="0"/>
        <w:jc w:val="both"/>
      </w:pPr>
      <w:r>
        <w:t>образцы документов:</w:t>
      </w:r>
    </w:p>
    <w:p w:rsidR="005B4B14" w:rsidRDefault="005B4B14" w:rsidP="005B4B14">
      <w:pPr>
        <w:spacing w:after="0" w:line="240" w:lineRule="auto"/>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p>
    <w:p w:rsidR="005B4B14" w:rsidRDefault="005B4B14" w:rsidP="005B4B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Г</w:t>
      </w:r>
      <w:r w:rsidRPr="00FE70AE">
        <w:rPr>
          <w:rFonts w:ascii="Times New Roman" w:hAnsi="Times New Roman" w:cs="Times New Roman"/>
          <w:sz w:val="28"/>
          <w:szCs w:val="28"/>
        </w:rPr>
        <w:t xml:space="preserve">лаве </w:t>
      </w:r>
      <w:proofErr w:type="spellStart"/>
      <w:r>
        <w:rPr>
          <w:rFonts w:ascii="Times New Roman" w:hAnsi="Times New Roman" w:cs="Times New Roman"/>
          <w:sz w:val="28"/>
          <w:szCs w:val="28"/>
        </w:rPr>
        <w:t>Тогульского</w:t>
      </w:r>
      <w:proofErr w:type="spellEnd"/>
      <w:r>
        <w:rPr>
          <w:rFonts w:ascii="Times New Roman" w:hAnsi="Times New Roman" w:cs="Times New Roman"/>
          <w:sz w:val="28"/>
          <w:szCs w:val="28"/>
        </w:rPr>
        <w:t xml:space="preserve"> района </w:t>
      </w:r>
    </w:p>
    <w:p w:rsidR="005B4B14" w:rsidRPr="00FE70AE" w:rsidRDefault="005B4B14" w:rsidP="005B4B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В.А. Басалаеву</w:t>
      </w:r>
    </w:p>
    <w:p w:rsidR="005B4B14" w:rsidRDefault="005B4B14" w:rsidP="005B4B14">
      <w:pPr>
        <w:widowControl w:val="0"/>
        <w:shd w:val="clear" w:color="auto" w:fill="FFFFFF"/>
        <w:autoSpaceDE w:val="0"/>
        <w:autoSpaceDN w:val="0"/>
        <w:adjustRightInd w:val="0"/>
        <w:spacing w:after="0" w:line="240" w:lineRule="auto"/>
        <w:rPr>
          <w:rFonts w:ascii="Times New Roman" w:hAnsi="Times New Roman" w:cs="Times New Roman"/>
          <w:color w:val="000000"/>
          <w:sz w:val="26"/>
          <w:szCs w:val="26"/>
          <w:lang w:eastAsia="ru-RU"/>
        </w:rPr>
      </w:pPr>
    </w:p>
    <w:p w:rsidR="005B4B14" w:rsidRDefault="005B4B14" w:rsidP="005B4B14">
      <w:pPr>
        <w:widowControl w:val="0"/>
        <w:shd w:val="clear" w:color="auto" w:fill="FFFFFF"/>
        <w:autoSpaceDE w:val="0"/>
        <w:autoSpaceDN w:val="0"/>
        <w:adjustRightInd w:val="0"/>
        <w:spacing w:after="0" w:line="240" w:lineRule="auto"/>
        <w:ind w:left="3989"/>
        <w:rPr>
          <w:rFonts w:ascii="Times New Roman" w:hAnsi="Times New Roman" w:cs="Times New Roman"/>
          <w:color w:val="000000"/>
          <w:sz w:val="26"/>
          <w:szCs w:val="26"/>
          <w:lang w:eastAsia="ru-RU"/>
        </w:rPr>
      </w:pPr>
    </w:p>
    <w:p w:rsidR="005B4B14" w:rsidRPr="00596C2E" w:rsidRDefault="005B4B14" w:rsidP="005B4B14">
      <w:pPr>
        <w:widowControl w:val="0"/>
        <w:shd w:val="clear" w:color="auto" w:fill="FFFFFF"/>
        <w:autoSpaceDE w:val="0"/>
        <w:autoSpaceDN w:val="0"/>
        <w:adjustRightInd w:val="0"/>
        <w:spacing w:after="0" w:line="240" w:lineRule="auto"/>
        <w:ind w:left="3989"/>
        <w:rPr>
          <w:rFonts w:ascii="Times New Roman" w:hAnsi="Times New Roman" w:cs="Times New Roman"/>
          <w:sz w:val="20"/>
          <w:szCs w:val="20"/>
          <w:lang w:eastAsia="ru-RU"/>
        </w:rPr>
      </w:pPr>
      <w:r w:rsidRPr="00596C2E">
        <w:rPr>
          <w:rFonts w:ascii="Times New Roman" w:hAnsi="Times New Roman" w:cs="Times New Roman"/>
          <w:color w:val="000000"/>
          <w:sz w:val="26"/>
          <w:szCs w:val="26"/>
          <w:lang w:eastAsia="ru-RU"/>
        </w:rPr>
        <w:t>ЗАЯВЛЕНИЕ</w:t>
      </w:r>
    </w:p>
    <w:p w:rsidR="005B4B14" w:rsidRDefault="005B4B14" w:rsidP="005B4B14">
      <w:pPr>
        <w:spacing w:after="0" w:line="240" w:lineRule="auto"/>
        <w:jc w:val="center"/>
        <w:rPr>
          <w:rFonts w:ascii="Times New Roman" w:hAnsi="Times New Roman" w:cs="Times New Roman"/>
          <w:sz w:val="28"/>
          <w:szCs w:val="28"/>
        </w:rPr>
      </w:pPr>
      <w:r w:rsidRPr="00FE70AE">
        <w:rPr>
          <w:rFonts w:ascii="Times New Roman" w:hAnsi="Times New Roman" w:cs="Times New Roman"/>
          <w:sz w:val="28"/>
          <w:szCs w:val="28"/>
        </w:rPr>
        <w:t>о включении в общественный совет</w:t>
      </w:r>
    </w:p>
    <w:p w:rsidR="005B4B14" w:rsidRPr="00B045B9" w:rsidRDefault="005B4B14" w:rsidP="005B4B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 администрации </w:t>
      </w:r>
      <w:proofErr w:type="spellStart"/>
      <w:r>
        <w:rPr>
          <w:rFonts w:ascii="Times New Roman" w:hAnsi="Times New Roman" w:cs="Times New Roman"/>
          <w:sz w:val="28"/>
          <w:szCs w:val="28"/>
        </w:rPr>
        <w:t>Тогульского</w:t>
      </w:r>
      <w:proofErr w:type="spellEnd"/>
      <w:r>
        <w:rPr>
          <w:rFonts w:ascii="Times New Roman" w:hAnsi="Times New Roman" w:cs="Times New Roman"/>
          <w:sz w:val="28"/>
          <w:szCs w:val="28"/>
        </w:rPr>
        <w:t xml:space="preserve"> района</w:t>
      </w:r>
    </w:p>
    <w:p w:rsidR="005B4B14" w:rsidRPr="00B045B9" w:rsidRDefault="005B4B14" w:rsidP="005B4B14">
      <w:pPr>
        <w:pStyle w:val="a4"/>
        <w:spacing w:before="0" w:beforeAutospacing="0" w:after="0" w:afterAutospacing="0"/>
        <w:ind w:firstLine="709"/>
        <w:rPr>
          <w:sz w:val="28"/>
          <w:szCs w:val="28"/>
        </w:rPr>
      </w:pPr>
      <w:r>
        <w:rPr>
          <w:sz w:val="28"/>
          <w:szCs w:val="28"/>
        </w:rPr>
        <w:t>Я,</w:t>
      </w:r>
      <w:r w:rsidRPr="00B045B9">
        <w:rPr>
          <w:sz w:val="28"/>
          <w:szCs w:val="28"/>
        </w:rPr>
        <w:t>__________________________________</w:t>
      </w:r>
      <w:r>
        <w:rPr>
          <w:sz w:val="28"/>
          <w:szCs w:val="28"/>
        </w:rPr>
        <w:t>_________________________</w:t>
      </w:r>
      <w:r w:rsidRPr="00B045B9">
        <w:rPr>
          <w:sz w:val="28"/>
          <w:szCs w:val="28"/>
        </w:rPr>
        <w:t>,</w:t>
      </w:r>
    </w:p>
    <w:p w:rsidR="005B4B14" w:rsidRDefault="005B4B14" w:rsidP="005B4B14">
      <w:pPr>
        <w:pStyle w:val="a4"/>
        <w:spacing w:before="0" w:beforeAutospacing="0" w:after="0" w:afterAutospacing="0"/>
        <w:jc w:val="center"/>
      </w:pPr>
      <w:r w:rsidRPr="00B045B9">
        <w:t>(фамилия, имя, отчество)</w:t>
      </w:r>
    </w:p>
    <w:p w:rsidR="005B4B14" w:rsidRPr="00B24B00" w:rsidRDefault="005B4B14" w:rsidP="005B4B14">
      <w:pPr>
        <w:widowControl w:val="0"/>
        <w:shd w:val="clear" w:color="auto" w:fill="FFFFFF"/>
        <w:tabs>
          <w:tab w:val="left" w:pos="9355"/>
        </w:tabs>
        <w:autoSpaceDE w:val="0"/>
        <w:autoSpaceDN w:val="0"/>
        <w:adjustRightInd w:val="0"/>
        <w:spacing w:after="0" w:line="240" w:lineRule="auto"/>
        <w:ind w:right="-1"/>
        <w:jc w:val="both"/>
        <w:rPr>
          <w:rFonts w:ascii="Times New Roman" w:hAnsi="Times New Roman" w:cs="Times New Roman"/>
          <w:color w:val="000000"/>
          <w:sz w:val="28"/>
          <w:szCs w:val="28"/>
          <w:lang w:eastAsia="ru-RU"/>
        </w:rPr>
      </w:pPr>
      <w:r w:rsidRPr="00B24B00">
        <w:rPr>
          <w:rFonts w:ascii="Times New Roman" w:hAnsi="Times New Roman" w:cs="Times New Roman"/>
          <w:color w:val="000000"/>
          <w:sz w:val="28"/>
          <w:szCs w:val="28"/>
          <w:lang w:eastAsia="ru-RU"/>
        </w:rPr>
        <w:t>паспорт_______________________________________________</w:t>
      </w:r>
      <w:r>
        <w:rPr>
          <w:rFonts w:ascii="Times New Roman" w:hAnsi="Times New Roman" w:cs="Times New Roman"/>
          <w:color w:val="000000"/>
          <w:sz w:val="28"/>
          <w:szCs w:val="28"/>
          <w:lang w:eastAsia="ru-RU"/>
        </w:rPr>
        <w:t>_______</w:t>
      </w:r>
      <w:r w:rsidRPr="00B24B00">
        <w:rPr>
          <w:rFonts w:ascii="Times New Roman" w:hAnsi="Times New Roman" w:cs="Times New Roman"/>
          <w:color w:val="000000"/>
          <w:sz w:val="28"/>
          <w:szCs w:val="28"/>
          <w:lang w:eastAsia="ru-RU"/>
        </w:rPr>
        <w:t>______</w:t>
      </w:r>
    </w:p>
    <w:p w:rsidR="005B4B14" w:rsidRPr="00B24B00" w:rsidRDefault="005B4B14" w:rsidP="005B4B14">
      <w:pPr>
        <w:widowControl w:val="0"/>
        <w:shd w:val="clear" w:color="auto" w:fill="FFFFFF"/>
        <w:autoSpaceDE w:val="0"/>
        <w:autoSpaceDN w:val="0"/>
        <w:adjustRightInd w:val="0"/>
        <w:spacing w:after="0" w:line="240" w:lineRule="auto"/>
        <w:ind w:left="993" w:right="-1" w:hanging="142"/>
        <w:jc w:val="center"/>
        <w:rPr>
          <w:rFonts w:ascii="Times New Roman" w:hAnsi="Times New Roman" w:cs="Times New Roman"/>
          <w:sz w:val="24"/>
          <w:szCs w:val="24"/>
          <w:lang w:eastAsia="ru-RU"/>
        </w:rPr>
      </w:pPr>
      <w:r w:rsidRPr="00B045B9">
        <w:rPr>
          <w:rFonts w:ascii="Times New Roman" w:hAnsi="Times New Roman" w:cs="Times New Roman"/>
          <w:color w:val="000000"/>
          <w:sz w:val="24"/>
          <w:szCs w:val="24"/>
          <w:lang w:eastAsia="ru-RU"/>
        </w:rPr>
        <w:t>(паспорт или документ, его за</w:t>
      </w:r>
      <w:r>
        <w:rPr>
          <w:rFonts w:ascii="Times New Roman" w:hAnsi="Times New Roman" w:cs="Times New Roman"/>
          <w:color w:val="000000"/>
          <w:sz w:val="24"/>
          <w:szCs w:val="24"/>
          <w:lang w:eastAsia="ru-RU"/>
        </w:rPr>
        <w:t xml:space="preserve">меняющий: вид документа, серия, </w:t>
      </w:r>
      <w:r w:rsidRPr="00B045B9">
        <w:rPr>
          <w:rFonts w:ascii="Times New Roman" w:hAnsi="Times New Roman" w:cs="Times New Roman"/>
          <w:color w:val="000000"/>
          <w:sz w:val="24"/>
          <w:szCs w:val="24"/>
          <w:lang w:eastAsia="ru-RU"/>
        </w:rPr>
        <w:t xml:space="preserve">номер, дата </w:t>
      </w:r>
      <w:r>
        <w:rPr>
          <w:rFonts w:ascii="Times New Roman" w:hAnsi="Times New Roman" w:cs="Times New Roman"/>
          <w:color w:val="000000"/>
          <w:sz w:val="24"/>
          <w:szCs w:val="24"/>
          <w:lang w:eastAsia="ru-RU"/>
        </w:rPr>
        <w:t xml:space="preserve"> </w:t>
      </w:r>
      <w:r w:rsidRPr="00B045B9">
        <w:rPr>
          <w:rFonts w:ascii="Times New Roman" w:hAnsi="Times New Roman" w:cs="Times New Roman"/>
          <w:color w:val="000000"/>
          <w:sz w:val="24"/>
          <w:szCs w:val="24"/>
          <w:lang w:eastAsia="ru-RU"/>
        </w:rPr>
        <w:t>выдачи, кем выдан)</w:t>
      </w:r>
    </w:p>
    <w:p w:rsidR="005B4B14" w:rsidRDefault="005B4B14" w:rsidP="005B4B14">
      <w:pPr>
        <w:spacing w:after="0" w:line="240" w:lineRule="auto"/>
        <w:jc w:val="both"/>
        <w:rPr>
          <w:rFonts w:ascii="Times New Roman" w:hAnsi="Times New Roman" w:cs="Times New Roman"/>
          <w:sz w:val="28"/>
          <w:szCs w:val="28"/>
        </w:rPr>
      </w:pPr>
      <w:r w:rsidRPr="00B045B9">
        <w:rPr>
          <w:rFonts w:ascii="Times New Roman" w:hAnsi="Times New Roman" w:cs="Times New Roman"/>
          <w:sz w:val="28"/>
          <w:szCs w:val="28"/>
        </w:rPr>
        <w:t>прошу включить меня в состав Общественного Совета</w:t>
      </w:r>
      <w:r>
        <w:rPr>
          <w:rFonts w:ascii="Times New Roman" w:hAnsi="Times New Roman" w:cs="Times New Roman"/>
          <w:sz w:val="28"/>
          <w:szCs w:val="28"/>
        </w:rPr>
        <w:t xml:space="preserve"> при</w:t>
      </w:r>
      <w:r w:rsidRPr="00B24B00">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Тогульского</w:t>
      </w:r>
      <w:proofErr w:type="spellEnd"/>
      <w:r>
        <w:rPr>
          <w:rFonts w:ascii="Times New Roman" w:hAnsi="Times New Roman" w:cs="Times New Roman"/>
          <w:sz w:val="28"/>
          <w:szCs w:val="28"/>
        </w:rPr>
        <w:t xml:space="preserve"> района.</w:t>
      </w:r>
    </w:p>
    <w:p w:rsidR="005B4B14" w:rsidRPr="00B24B00" w:rsidRDefault="005B4B14" w:rsidP="005B4B14">
      <w:pPr>
        <w:ind w:firstLine="709"/>
        <w:jc w:val="both"/>
        <w:rPr>
          <w:rFonts w:ascii="Times New Roman" w:hAnsi="Times New Roman" w:cs="Times New Roman"/>
          <w:sz w:val="28"/>
          <w:szCs w:val="28"/>
        </w:rPr>
      </w:pPr>
      <w:r w:rsidRPr="00B24B00">
        <w:rPr>
          <w:rFonts w:ascii="Times New Roman" w:hAnsi="Times New Roman" w:cs="Times New Roman"/>
          <w:sz w:val="28"/>
          <w:szCs w:val="28"/>
        </w:rPr>
        <w:t>Подтверждаю соответствие требованиям, предъявляемым к</w:t>
      </w:r>
      <w:r>
        <w:rPr>
          <w:rFonts w:ascii="Times New Roman" w:hAnsi="Times New Roman" w:cs="Times New Roman"/>
          <w:sz w:val="28"/>
          <w:szCs w:val="28"/>
        </w:rPr>
        <w:t xml:space="preserve"> </w:t>
      </w:r>
      <w:r w:rsidRPr="00B24B00">
        <w:rPr>
          <w:rFonts w:ascii="Times New Roman" w:hAnsi="Times New Roman" w:cs="Times New Roman"/>
          <w:sz w:val="28"/>
          <w:szCs w:val="28"/>
        </w:rPr>
        <w:t>кандидату в состав общественного совета в соответствии с</w:t>
      </w:r>
      <w:r>
        <w:rPr>
          <w:rFonts w:ascii="Times New Roman" w:hAnsi="Times New Roman" w:cs="Times New Roman"/>
          <w:sz w:val="28"/>
          <w:szCs w:val="28"/>
        </w:rPr>
        <w:t xml:space="preserve"> </w:t>
      </w:r>
      <w:r w:rsidRPr="00B24B00">
        <w:rPr>
          <w:rFonts w:ascii="Times New Roman" w:hAnsi="Times New Roman" w:cs="Times New Roman"/>
          <w:sz w:val="28"/>
          <w:szCs w:val="28"/>
        </w:rPr>
        <w:t>требованиями статьи 13 Федеральн</w:t>
      </w:r>
      <w:r>
        <w:rPr>
          <w:rFonts w:ascii="Times New Roman" w:hAnsi="Times New Roman" w:cs="Times New Roman"/>
          <w:sz w:val="28"/>
          <w:szCs w:val="28"/>
        </w:rPr>
        <w:t>ого закона от 21 июля 2014 г. №</w:t>
      </w:r>
      <w:r w:rsidRPr="00B24B00">
        <w:rPr>
          <w:rFonts w:ascii="Times New Roman" w:hAnsi="Times New Roman" w:cs="Times New Roman"/>
          <w:sz w:val="28"/>
          <w:szCs w:val="28"/>
        </w:rPr>
        <w:t xml:space="preserve"> 212-ФЗ «Об основах общественного контроля в Российской Федерации». </w:t>
      </w:r>
    </w:p>
    <w:p w:rsidR="005B4B14" w:rsidRPr="00596C2E" w:rsidRDefault="005B4B14" w:rsidP="005B4B14">
      <w:pPr>
        <w:widowControl w:val="0"/>
        <w:shd w:val="clear" w:color="auto" w:fill="FFFFFF"/>
        <w:tabs>
          <w:tab w:val="left" w:pos="3480"/>
        </w:tabs>
        <w:autoSpaceDE w:val="0"/>
        <w:autoSpaceDN w:val="0"/>
        <w:adjustRightInd w:val="0"/>
        <w:spacing w:before="341" w:after="0" w:line="240" w:lineRule="auto"/>
        <w:ind w:left="19"/>
        <w:rPr>
          <w:rFonts w:ascii="Times New Roman" w:hAnsi="Times New Roman" w:cs="Times New Roman"/>
          <w:sz w:val="20"/>
          <w:szCs w:val="20"/>
          <w:lang w:eastAsia="ru-RU"/>
        </w:rPr>
      </w:pPr>
      <w:r w:rsidRPr="00596C2E">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eastAsia="ru-RU"/>
        </w:rPr>
        <w:t>___</w:t>
      </w:r>
      <w:r w:rsidRPr="00596C2E">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___________________</w:t>
      </w:r>
      <w:r w:rsidRPr="00596C2E">
        <w:rPr>
          <w:rFonts w:ascii="Arial" w:hAnsi="Arial" w:cs="Arial"/>
          <w:color w:val="000000"/>
          <w:sz w:val="26"/>
          <w:szCs w:val="26"/>
          <w:lang w:eastAsia="ru-RU"/>
        </w:rPr>
        <w:tab/>
      </w:r>
      <w:proofErr w:type="gramStart"/>
      <w:r w:rsidRPr="00596C2E">
        <w:rPr>
          <w:rFonts w:ascii="Times New Roman" w:hAnsi="Times New Roman" w:cs="Times New Roman"/>
          <w:color w:val="000000"/>
          <w:spacing w:val="-2"/>
          <w:sz w:val="26"/>
          <w:szCs w:val="26"/>
          <w:lang w:eastAsia="ru-RU"/>
        </w:rPr>
        <w:t>г</w:t>
      </w:r>
      <w:proofErr w:type="gramEnd"/>
      <w:r w:rsidRPr="00596C2E">
        <w:rPr>
          <w:rFonts w:ascii="Times New Roman" w:hAnsi="Times New Roman" w:cs="Times New Roman"/>
          <w:color w:val="000000"/>
          <w:spacing w:val="-2"/>
          <w:sz w:val="26"/>
          <w:szCs w:val="26"/>
          <w:lang w:eastAsia="ru-RU"/>
        </w:rPr>
        <w:t>.</w:t>
      </w:r>
      <w:r>
        <w:rPr>
          <w:rFonts w:ascii="Times New Roman" w:hAnsi="Times New Roman" w:cs="Times New Roman"/>
          <w:color w:val="000000"/>
          <w:spacing w:val="-2"/>
          <w:sz w:val="26"/>
          <w:szCs w:val="26"/>
          <w:lang w:eastAsia="ru-RU"/>
        </w:rPr>
        <w:t>___________________________________________</w:t>
      </w:r>
    </w:p>
    <w:p w:rsidR="005B4B14" w:rsidRPr="00596C2E" w:rsidRDefault="005B4B14" w:rsidP="005B4B14">
      <w:pPr>
        <w:widowControl w:val="0"/>
        <w:shd w:val="clear" w:color="auto" w:fill="FFFFFF"/>
        <w:tabs>
          <w:tab w:val="left" w:pos="5299"/>
          <w:tab w:val="left" w:pos="7949"/>
        </w:tabs>
        <w:autoSpaceDE w:val="0"/>
        <w:autoSpaceDN w:val="0"/>
        <w:adjustRightInd w:val="0"/>
        <w:spacing w:before="10" w:after="0" w:line="240" w:lineRule="auto"/>
        <w:ind w:left="1522"/>
        <w:rPr>
          <w:rFonts w:ascii="Times New Roman" w:hAnsi="Times New Roman" w:cs="Times New Roman"/>
          <w:sz w:val="20"/>
          <w:szCs w:val="20"/>
          <w:lang w:eastAsia="ru-RU"/>
        </w:rPr>
      </w:pPr>
      <w:r w:rsidRPr="00596C2E">
        <w:rPr>
          <w:rFonts w:ascii="Times New Roman" w:hAnsi="Times New Roman" w:cs="Times New Roman"/>
          <w:i/>
          <w:iCs/>
          <w:color w:val="000000"/>
          <w:spacing w:val="-3"/>
          <w:sz w:val="16"/>
          <w:szCs w:val="16"/>
          <w:lang w:eastAsia="ru-RU"/>
        </w:rPr>
        <w:t>(дата заполнения)</w:t>
      </w:r>
      <w:r w:rsidRPr="00596C2E">
        <w:rPr>
          <w:rFonts w:ascii="Arial" w:hAnsi="Times New Roman"/>
          <w:i/>
          <w:iCs/>
          <w:color w:val="000000"/>
          <w:sz w:val="16"/>
          <w:szCs w:val="16"/>
          <w:lang w:eastAsia="ru-RU"/>
        </w:rPr>
        <w:tab/>
      </w:r>
      <w:r w:rsidRPr="00596C2E">
        <w:rPr>
          <w:rFonts w:ascii="Times New Roman" w:hAnsi="Times New Roman" w:cs="Times New Roman"/>
          <w:i/>
          <w:iCs/>
          <w:color w:val="000000"/>
          <w:spacing w:val="-3"/>
          <w:sz w:val="16"/>
          <w:szCs w:val="16"/>
          <w:lang w:eastAsia="ru-RU"/>
        </w:rPr>
        <w:t>(подпись)</w:t>
      </w:r>
      <w:r w:rsidRPr="00596C2E">
        <w:rPr>
          <w:rFonts w:ascii="Arial" w:hAnsi="Times New Roman"/>
          <w:i/>
          <w:iCs/>
          <w:color w:val="000000"/>
          <w:sz w:val="16"/>
          <w:szCs w:val="16"/>
          <w:lang w:eastAsia="ru-RU"/>
        </w:rPr>
        <w:tab/>
      </w:r>
      <w:r w:rsidRPr="00596C2E">
        <w:rPr>
          <w:rFonts w:ascii="Times New Roman" w:hAnsi="Times New Roman" w:cs="Times New Roman"/>
          <w:i/>
          <w:iCs/>
          <w:color w:val="000000"/>
          <w:spacing w:val="-4"/>
          <w:sz w:val="16"/>
          <w:szCs w:val="16"/>
          <w:lang w:eastAsia="ru-RU"/>
        </w:rPr>
        <w:t>(расшифровка)</w:t>
      </w:r>
    </w:p>
    <w:p w:rsidR="005B4B14" w:rsidRDefault="005B4B14" w:rsidP="005B4B14">
      <w:pPr>
        <w:pStyle w:val="ConsPlusNormal"/>
        <w:spacing w:line="276" w:lineRule="auto"/>
        <w:ind w:firstLine="0"/>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b/>
          <w:bCs/>
          <w:sz w:val="28"/>
          <w:szCs w:val="28"/>
        </w:rPr>
      </w:pPr>
    </w:p>
    <w:p w:rsidR="005B4B14" w:rsidRDefault="005B4B14" w:rsidP="005B4B1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b/>
          <w:bCs/>
          <w:sz w:val="28"/>
          <w:szCs w:val="28"/>
        </w:rPr>
        <w:t>Анкета кандидата в члены Общественного совета</w:t>
      </w:r>
    </w:p>
    <w:p w:rsidR="005B4B14" w:rsidRPr="00835691" w:rsidRDefault="005B4B14" w:rsidP="005B4B14">
      <w:pPr>
        <w:pStyle w:val="ConsPlusNormal"/>
        <w:spacing w:line="276"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при Администрации </w:t>
      </w:r>
      <w:proofErr w:type="spellStart"/>
      <w:r>
        <w:rPr>
          <w:rFonts w:ascii="Times New Roman" w:hAnsi="Times New Roman" w:cs="Times New Roman"/>
          <w:b/>
          <w:bCs/>
          <w:sz w:val="28"/>
          <w:szCs w:val="28"/>
        </w:rPr>
        <w:t>Тогульского</w:t>
      </w:r>
      <w:proofErr w:type="spellEnd"/>
      <w:r>
        <w:rPr>
          <w:rFonts w:ascii="Times New Roman" w:hAnsi="Times New Roman" w:cs="Times New Roman"/>
          <w:b/>
          <w:bCs/>
          <w:sz w:val="28"/>
          <w:szCs w:val="28"/>
        </w:rPr>
        <w:t xml:space="preserve"> района</w:t>
      </w:r>
    </w:p>
    <w:p w:rsidR="005B4B14" w:rsidRPr="00835691" w:rsidRDefault="005B4B14" w:rsidP="005B4B14">
      <w:pPr>
        <w:jc w:val="center"/>
        <w:rPr>
          <w:b/>
          <w:bCs/>
        </w:rPr>
      </w:pPr>
    </w:p>
    <w:tbl>
      <w:tblPr>
        <w:tblW w:w="9645" w:type="dxa"/>
        <w:tblInd w:w="-8" w:type="dxa"/>
        <w:tblLayout w:type="fixed"/>
        <w:tblCellMar>
          <w:left w:w="10" w:type="dxa"/>
          <w:right w:w="10" w:type="dxa"/>
        </w:tblCellMar>
        <w:tblLook w:val="0000"/>
      </w:tblPr>
      <w:tblGrid>
        <w:gridCol w:w="855"/>
        <w:gridCol w:w="3405"/>
        <w:gridCol w:w="5385"/>
      </w:tblGrid>
      <w:tr w:rsidR="005B4B14" w:rsidRPr="006A7697" w:rsidTr="005B4B14">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53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1.</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2.</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Должность   </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3.</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Дата рождения</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4.</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5.</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6.</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 xml:space="preserve"> (при наличии)</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7.</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8.</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vMerge w:val="restart"/>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9.</w:t>
            </w:r>
          </w:p>
        </w:tc>
        <w:tc>
          <w:tcPr>
            <w:tcW w:w="3405" w:type="dxa"/>
            <w:vMerge w:val="restart"/>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5 лет</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ascii="Times New Roman" w:hAnsi="Times New Roman" w:cs="Times New Roman"/>
                <w:sz w:val="28"/>
                <w:szCs w:val="28"/>
              </w:rPr>
            </w:pPr>
          </w:p>
        </w:tc>
      </w:tr>
      <w:tr w:rsidR="005B4B14" w:rsidRPr="006A7697" w:rsidTr="005B4B14">
        <w:tc>
          <w:tcPr>
            <w:tcW w:w="85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340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340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340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3405" w:type="dxa"/>
            <w:vMerge/>
            <w:tcBorders>
              <w:left w:val="single" w:sz="2" w:space="0" w:color="000000"/>
              <w:bottom w:val="single" w:sz="2" w:space="0" w:color="000000"/>
            </w:tcBorders>
            <w:tcMar>
              <w:top w:w="55" w:type="dxa"/>
              <w:left w:w="55" w:type="dxa"/>
              <w:bottom w:w="55" w:type="dxa"/>
              <w:right w:w="55" w:type="dxa"/>
            </w:tcMar>
          </w:tcPr>
          <w:p w:rsidR="005B4B14" w:rsidRPr="006A7697" w:rsidRDefault="005B4B14" w:rsidP="005B4B14"/>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10.</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11.</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r w:rsidR="005B4B14" w:rsidRPr="006A7697" w:rsidTr="005B4B14">
        <w:tc>
          <w:tcPr>
            <w:tcW w:w="85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TableContents"/>
              <w:jc w:val="center"/>
              <w:rPr>
                <w:rFonts w:ascii="Times New Roman" w:hAnsi="Times New Roman" w:cs="Times New Roman"/>
                <w:sz w:val="28"/>
                <w:szCs w:val="28"/>
              </w:rPr>
            </w:pPr>
            <w:r>
              <w:rPr>
                <w:rFonts w:ascii="Times New Roman" w:hAnsi="Times New Roman" w:cs="Times New Roman"/>
                <w:sz w:val="28"/>
                <w:szCs w:val="28"/>
              </w:rPr>
              <w:t>12.</w:t>
            </w:r>
          </w:p>
        </w:tc>
        <w:tc>
          <w:tcPr>
            <w:tcW w:w="3405" w:type="dxa"/>
            <w:tcBorders>
              <w:left w:val="single" w:sz="2" w:space="0" w:color="000000"/>
              <w:bottom w:val="single" w:sz="2" w:space="0" w:color="000000"/>
            </w:tcBorders>
            <w:tcMar>
              <w:top w:w="55" w:type="dxa"/>
              <w:left w:w="55" w:type="dxa"/>
              <w:bottom w:w="55" w:type="dxa"/>
              <w:right w:w="55" w:type="dxa"/>
            </w:tcMar>
          </w:tcPr>
          <w:p w:rsidR="005B4B14" w:rsidRDefault="005B4B14" w:rsidP="005B4B14">
            <w:pPr>
              <w:pStyle w:val="Standard"/>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5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5B4B14" w:rsidRDefault="005B4B14" w:rsidP="005B4B14">
            <w:pPr>
              <w:pStyle w:val="TableContents"/>
              <w:jc w:val="both"/>
              <w:rPr>
                <w:rFonts w:cs="Times New Roman"/>
              </w:rPr>
            </w:pPr>
          </w:p>
        </w:tc>
      </w:tr>
    </w:tbl>
    <w:p w:rsidR="005B4B14" w:rsidRPr="00B24B00" w:rsidRDefault="005B4B14" w:rsidP="005B4B14">
      <w:pPr>
        <w:spacing w:after="0" w:line="240" w:lineRule="auto"/>
        <w:rPr>
          <w:rFonts w:ascii="Times New Roman" w:hAnsi="Times New Roman" w:cs="Times New Roman"/>
          <w:sz w:val="28"/>
          <w:szCs w:val="28"/>
        </w:rPr>
      </w:pPr>
    </w:p>
    <w:p w:rsidR="005B4B14" w:rsidRDefault="005B4B14" w:rsidP="005B4B14"/>
    <w:p w:rsidR="005B4B14" w:rsidRDefault="005B4B14" w:rsidP="00D1500A">
      <w:pPr>
        <w:pStyle w:val="a4"/>
        <w:shd w:val="clear" w:color="auto" w:fill="FFFFFF"/>
        <w:jc w:val="both"/>
      </w:pPr>
    </w:p>
    <w:p w:rsidR="005B4B14" w:rsidRDefault="005B4B14" w:rsidP="00D1500A">
      <w:pPr>
        <w:pStyle w:val="a4"/>
        <w:shd w:val="clear" w:color="auto" w:fill="FFFFFF"/>
        <w:jc w:val="both"/>
      </w:pPr>
    </w:p>
    <w:p w:rsidR="005B4B14" w:rsidRDefault="005B4B14" w:rsidP="00D1500A">
      <w:pPr>
        <w:pStyle w:val="a4"/>
        <w:shd w:val="clear" w:color="auto" w:fill="FFFFFF"/>
        <w:jc w:val="both"/>
      </w:pPr>
    </w:p>
    <w:p w:rsidR="005B4B14" w:rsidRDefault="005B4B14" w:rsidP="00D1500A">
      <w:pPr>
        <w:pStyle w:val="a4"/>
        <w:shd w:val="clear" w:color="auto" w:fill="FFFFFF"/>
        <w:jc w:val="both"/>
      </w:pPr>
    </w:p>
    <w:p w:rsidR="005B4B14" w:rsidRPr="005B4B14" w:rsidRDefault="005B4B14" w:rsidP="00D1500A">
      <w:pPr>
        <w:pStyle w:val="a4"/>
        <w:shd w:val="clear" w:color="auto" w:fill="FFFFFF"/>
        <w:jc w:val="both"/>
      </w:pPr>
    </w:p>
    <w:p w:rsidR="005B4B14" w:rsidRPr="005B4B14" w:rsidRDefault="005B4B14" w:rsidP="005B4B14">
      <w:pPr>
        <w:ind w:firstLine="709"/>
        <w:jc w:val="center"/>
        <w:rPr>
          <w:rFonts w:ascii="Times New Roman" w:hAnsi="Times New Roman" w:cs="Times New Roman"/>
          <w:sz w:val="26"/>
          <w:szCs w:val="26"/>
        </w:rPr>
      </w:pPr>
      <w:r w:rsidRPr="005B4B14">
        <w:rPr>
          <w:rFonts w:ascii="Times New Roman" w:hAnsi="Times New Roman" w:cs="Times New Roman"/>
          <w:sz w:val="26"/>
          <w:szCs w:val="26"/>
        </w:rPr>
        <w:t xml:space="preserve">СОГЛАСИЕ </w:t>
      </w:r>
      <w:r w:rsidRPr="005B4B14">
        <w:rPr>
          <w:rFonts w:ascii="Times New Roman" w:hAnsi="Times New Roman" w:cs="Times New Roman"/>
          <w:sz w:val="26"/>
          <w:szCs w:val="26"/>
        </w:rPr>
        <w:br/>
        <w:t xml:space="preserve">НА ОБРАБОТКУ ПЕРСОНАЛЬНЫХ ДАННЫХ </w:t>
      </w:r>
    </w:p>
    <w:p w:rsidR="005B4B14" w:rsidRPr="005B4B14" w:rsidRDefault="005B4B14" w:rsidP="005B4B14">
      <w:pPr>
        <w:autoSpaceDE w:val="0"/>
        <w:autoSpaceDN w:val="0"/>
        <w:adjustRightInd w:val="0"/>
        <w:ind w:firstLine="709"/>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Я, _______________________________________________________________,</w:t>
      </w:r>
    </w:p>
    <w:p w:rsidR="005B4B14" w:rsidRPr="005B4B14" w:rsidRDefault="005B4B14" w:rsidP="005B4B14">
      <w:pPr>
        <w:autoSpaceDE w:val="0"/>
        <w:autoSpaceDN w:val="0"/>
        <w:adjustRightInd w:val="0"/>
        <w:ind w:firstLine="709"/>
        <w:jc w:val="center"/>
        <w:rPr>
          <w:rFonts w:ascii="Times New Roman" w:hAnsi="Times New Roman" w:cs="Times New Roman"/>
          <w:i/>
          <w:color w:val="000000"/>
          <w:sz w:val="20"/>
          <w:szCs w:val="20"/>
          <w:vertAlign w:val="superscript"/>
        </w:rPr>
      </w:pPr>
      <w:r w:rsidRPr="005B4B14">
        <w:rPr>
          <w:rFonts w:ascii="Times New Roman" w:hAnsi="Times New Roman" w:cs="Times New Roman"/>
          <w:color w:val="000000"/>
          <w:sz w:val="20"/>
          <w:szCs w:val="20"/>
          <w:vertAlign w:val="superscript"/>
        </w:rPr>
        <w:t>(</w:t>
      </w:r>
      <w:r w:rsidRPr="005B4B14">
        <w:rPr>
          <w:rFonts w:ascii="Times New Roman" w:hAnsi="Times New Roman" w:cs="Times New Roman"/>
          <w:i/>
          <w:color w:val="000000"/>
          <w:sz w:val="20"/>
          <w:szCs w:val="20"/>
          <w:vertAlign w:val="superscript"/>
        </w:rPr>
        <w:t>ФИО)</w:t>
      </w:r>
    </w:p>
    <w:p w:rsidR="005B4B14" w:rsidRPr="005B4B14" w:rsidRDefault="005B4B14" w:rsidP="005B4B14">
      <w:pPr>
        <w:autoSpaceDE w:val="0"/>
        <w:autoSpaceDN w:val="0"/>
        <w:adjustRightInd w:val="0"/>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паспорт ___________ выдан _______________________________________________,</w:t>
      </w:r>
    </w:p>
    <w:p w:rsidR="005B4B14" w:rsidRPr="005B4B14" w:rsidRDefault="005B4B14" w:rsidP="005B4B14">
      <w:pPr>
        <w:autoSpaceDE w:val="0"/>
        <w:autoSpaceDN w:val="0"/>
        <w:adjustRightInd w:val="0"/>
        <w:ind w:firstLine="709"/>
        <w:jc w:val="both"/>
        <w:rPr>
          <w:rFonts w:ascii="Times New Roman" w:hAnsi="Times New Roman" w:cs="Times New Roman"/>
          <w:i/>
          <w:color w:val="000000"/>
          <w:sz w:val="25"/>
          <w:szCs w:val="25"/>
          <w:vertAlign w:val="superscript"/>
        </w:rPr>
      </w:pPr>
      <w:r w:rsidRPr="005B4B14">
        <w:rPr>
          <w:rFonts w:ascii="Times New Roman" w:hAnsi="Times New Roman" w:cs="Times New Roman"/>
          <w:i/>
          <w:color w:val="000000"/>
          <w:sz w:val="20"/>
          <w:szCs w:val="20"/>
          <w:vertAlign w:val="superscript"/>
        </w:rPr>
        <w:t xml:space="preserve">         (серия, номер)                                                                        (когда и кем выдан)</w:t>
      </w:r>
    </w:p>
    <w:p w:rsidR="005B4B14" w:rsidRPr="005B4B14" w:rsidRDefault="005B4B14" w:rsidP="005B4B14">
      <w:pPr>
        <w:autoSpaceDE w:val="0"/>
        <w:autoSpaceDN w:val="0"/>
        <w:adjustRightInd w:val="0"/>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адрес регистрации:_______________________________________________________,</w:t>
      </w:r>
    </w:p>
    <w:p w:rsidR="005B4B14" w:rsidRPr="005B4B14" w:rsidRDefault="005B4B14" w:rsidP="005B4B14">
      <w:pPr>
        <w:shd w:val="clear" w:color="auto" w:fill="FFFFFF"/>
        <w:jc w:val="both"/>
        <w:rPr>
          <w:rFonts w:ascii="Times New Roman" w:hAnsi="Times New Roman" w:cs="Times New Roman"/>
          <w:color w:val="000000"/>
          <w:sz w:val="25"/>
          <w:szCs w:val="25"/>
        </w:rPr>
      </w:pPr>
      <w:r w:rsidRPr="005B4B14">
        <w:rPr>
          <w:rFonts w:ascii="Times New Roman" w:hAnsi="Times New Roman" w:cs="Times New Roman"/>
          <w:sz w:val="25"/>
          <w:szCs w:val="25"/>
        </w:rPr>
        <w:t xml:space="preserve">даю свое согласие на обработку </w:t>
      </w:r>
      <w:proofErr w:type="gramStart"/>
      <w:r w:rsidRPr="005B4B14">
        <w:rPr>
          <w:rFonts w:ascii="Times New Roman" w:hAnsi="Times New Roman" w:cs="Times New Roman"/>
          <w:sz w:val="25"/>
          <w:szCs w:val="25"/>
        </w:rPr>
        <w:t>в</w:t>
      </w:r>
      <w:proofErr w:type="gramEnd"/>
      <w:r w:rsidRPr="005B4B14">
        <w:rPr>
          <w:rFonts w:ascii="Times New Roman" w:hAnsi="Times New Roman" w:cs="Times New Roman"/>
          <w:sz w:val="25"/>
          <w:szCs w:val="25"/>
        </w:rPr>
        <w:t xml:space="preserve">  </w:t>
      </w:r>
      <w:r w:rsidRPr="005B4B14">
        <w:rPr>
          <w:rFonts w:ascii="Times New Roman" w:hAnsi="Times New Roman" w:cs="Times New Roman"/>
          <w:b/>
          <w:bCs/>
          <w:color w:val="000000"/>
          <w:sz w:val="25"/>
          <w:szCs w:val="25"/>
        </w:rPr>
        <w:t>__________________________________________</w:t>
      </w:r>
    </w:p>
    <w:p w:rsidR="005B4B14" w:rsidRPr="005B4B14" w:rsidRDefault="005B4B14" w:rsidP="005B4B14">
      <w:pPr>
        <w:jc w:val="both"/>
        <w:rPr>
          <w:rFonts w:ascii="Times New Roman" w:hAnsi="Times New Roman" w:cs="Times New Roman"/>
          <w:sz w:val="25"/>
          <w:szCs w:val="25"/>
        </w:rPr>
      </w:pPr>
      <w:proofErr w:type="gramStart"/>
      <w:r w:rsidRPr="005B4B14">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5B4B14" w:rsidRPr="005B4B14" w:rsidRDefault="005B4B14" w:rsidP="005B4B14">
      <w:pPr>
        <w:ind w:firstLine="709"/>
        <w:jc w:val="both"/>
        <w:rPr>
          <w:rFonts w:ascii="Times New Roman" w:hAnsi="Times New Roman" w:cs="Times New Roman"/>
          <w:sz w:val="25"/>
          <w:szCs w:val="25"/>
        </w:rPr>
      </w:pPr>
      <w:r w:rsidRPr="005B4B14">
        <w:rPr>
          <w:rFonts w:ascii="Times New Roman" w:hAnsi="Times New Roman" w:cs="Times New Roman"/>
          <w:sz w:val="25"/>
          <w:szCs w:val="25"/>
        </w:rPr>
        <w:t>Я даю согласие на использование персональных данных исключительно</w:t>
      </w:r>
      <w:r w:rsidRPr="005B4B14">
        <w:rPr>
          <w:rFonts w:ascii="Times New Roman" w:hAnsi="Times New Roman" w:cs="Times New Roman"/>
          <w:b/>
          <w:sz w:val="25"/>
          <w:szCs w:val="25"/>
        </w:rPr>
        <w:t xml:space="preserve"> </w:t>
      </w:r>
      <w:r w:rsidRPr="005B4B14">
        <w:rPr>
          <w:rFonts w:ascii="Times New Roman" w:hAnsi="Times New Roman" w:cs="Times New Roman"/>
          <w:sz w:val="25"/>
          <w:szCs w:val="25"/>
        </w:rPr>
        <w:t xml:space="preserve">в целях </w:t>
      </w:r>
      <w:r w:rsidRPr="005B4B14">
        <w:rPr>
          <w:rFonts w:ascii="Times New Roman" w:hAnsi="Times New Roman" w:cs="Times New Roman"/>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proofErr w:type="gramStart"/>
      <w:r w:rsidRPr="005B4B14">
        <w:rPr>
          <w:rFonts w:ascii="Times New Roman" w:hAnsi="Times New Roman" w:cs="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B4B14" w:rsidRPr="005B4B14" w:rsidRDefault="005B4B14" w:rsidP="005B4B14">
      <w:pPr>
        <w:shd w:val="clear" w:color="auto" w:fill="FFFFFF"/>
        <w:ind w:firstLine="709"/>
        <w:jc w:val="center"/>
        <w:rPr>
          <w:rFonts w:ascii="Times New Roman" w:hAnsi="Times New Roman" w:cs="Times New Roman"/>
          <w:i/>
          <w:sz w:val="20"/>
          <w:szCs w:val="16"/>
          <w:vertAlign w:val="superscript"/>
        </w:rPr>
      </w:pPr>
      <w:r w:rsidRPr="005B4B14">
        <w:rPr>
          <w:rFonts w:ascii="Times New Roman" w:hAnsi="Times New Roman" w:cs="Times New Roman"/>
          <w:color w:val="000000"/>
          <w:sz w:val="25"/>
          <w:szCs w:val="25"/>
        </w:rPr>
        <w:t xml:space="preserve">Я проинформирован, что </w:t>
      </w:r>
      <w:r w:rsidRPr="005B4B14">
        <w:rPr>
          <w:rFonts w:ascii="Times New Roman" w:hAnsi="Times New Roman" w:cs="Times New Roman"/>
          <w:b/>
          <w:bCs/>
          <w:color w:val="000000"/>
          <w:sz w:val="25"/>
          <w:szCs w:val="25"/>
        </w:rPr>
        <w:t>___________________________________</w:t>
      </w:r>
      <w:r w:rsidRPr="005B4B14">
        <w:rPr>
          <w:rFonts w:ascii="Times New Roman" w:hAnsi="Times New Roman" w:cs="Times New Roman"/>
          <w:color w:val="000000"/>
          <w:sz w:val="25"/>
          <w:szCs w:val="25"/>
        </w:rPr>
        <w:t xml:space="preserve"> гарантирует</w:t>
      </w:r>
      <w:r w:rsidRPr="005B4B14">
        <w:rPr>
          <w:rFonts w:ascii="Times New Roman" w:hAnsi="Times New Roman" w:cs="Times New Roman"/>
          <w:i/>
          <w:sz w:val="20"/>
          <w:szCs w:val="16"/>
          <w:vertAlign w:val="superscript"/>
        </w:rPr>
        <w:t xml:space="preserve">                                                                                                                                                      </w:t>
      </w:r>
    </w:p>
    <w:p w:rsidR="005B4B14" w:rsidRPr="005B4B14" w:rsidRDefault="005B4B14" w:rsidP="005B4B14">
      <w:pPr>
        <w:shd w:val="clear" w:color="auto" w:fill="FFFFFF"/>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 xml:space="preserve">Данное согласие может быть отозвано в любой момент по моему  письменному заявлению.  </w:t>
      </w: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p>
    <w:p w:rsidR="005B4B14" w:rsidRPr="005B4B14" w:rsidRDefault="005B4B14" w:rsidP="005B4B14">
      <w:pPr>
        <w:shd w:val="clear" w:color="auto" w:fill="FFFFFF"/>
        <w:ind w:firstLine="709"/>
        <w:jc w:val="both"/>
        <w:rPr>
          <w:rFonts w:ascii="Times New Roman" w:hAnsi="Times New Roman" w:cs="Times New Roman"/>
          <w:color w:val="000000"/>
          <w:sz w:val="25"/>
          <w:szCs w:val="25"/>
        </w:rPr>
      </w:pPr>
      <w:r w:rsidRPr="005B4B14">
        <w:rPr>
          <w:rFonts w:ascii="Times New Roman" w:hAnsi="Times New Roman" w:cs="Times New Roman"/>
          <w:color w:val="000000"/>
          <w:sz w:val="25"/>
          <w:szCs w:val="25"/>
        </w:rPr>
        <w:t> "____" ___________ 20__ г.                       __________</w:t>
      </w:r>
      <w:r w:rsidRPr="005B4B14">
        <w:rPr>
          <w:rFonts w:ascii="Times New Roman" w:hAnsi="Times New Roman" w:cs="Times New Roman"/>
          <w:color w:val="000000"/>
          <w:sz w:val="25"/>
          <w:szCs w:val="25"/>
          <w:lang w:val="en-US"/>
        </w:rPr>
        <w:t>__</w:t>
      </w:r>
      <w:r w:rsidRPr="005B4B14">
        <w:rPr>
          <w:rFonts w:ascii="Times New Roman" w:hAnsi="Times New Roman" w:cs="Times New Roman"/>
          <w:color w:val="000000"/>
          <w:sz w:val="25"/>
          <w:szCs w:val="25"/>
        </w:rPr>
        <w:t>___ /_</w:t>
      </w:r>
      <w:r w:rsidRPr="005B4B14">
        <w:rPr>
          <w:rFonts w:ascii="Times New Roman" w:hAnsi="Times New Roman" w:cs="Times New Roman"/>
          <w:color w:val="000000"/>
          <w:sz w:val="25"/>
          <w:szCs w:val="25"/>
          <w:lang w:val="en-US"/>
        </w:rPr>
        <w:t>__</w:t>
      </w:r>
      <w:r w:rsidRPr="005B4B14">
        <w:rPr>
          <w:rFonts w:ascii="Times New Roman" w:hAnsi="Times New Roman" w:cs="Times New Roman"/>
          <w:color w:val="000000"/>
          <w:sz w:val="25"/>
          <w:szCs w:val="25"/>
        </w:rPr>
        <w:t>____________/</w:t>
      </w:r>
    </w:p>
    <w:p w:rsidR="005B4B14" w:rsidRPr="005B4B14" w:rsidRDefault="005B4B14" w:rsidP="005B4B14">
      <w:pPr>
        <w:shd w:val="clear" w:color="auto" w:fill="FFFFFF"/>
        <w:ind w:firstLine="709"/>
        <w:jc w:val="both"/>
        <w:rPr>
          <w:rFonts w:ascii="Times New Roman" w:hAnsi="Times New Roman" w:cs="Times New Roman"/>
          <w:color w:val="000000"/>
          <w:sz w:val="26"/>
          <w:szCs w:val="26"/>
          <w:lang w:val="en-US"/>
        </w:rPr>
      </w:pPr>
      <w:r w:rsidRPr="005B4B14">
        <w:rPr>
          <w:rFonts w:ascii="Times New Roman" w:hAnsi="Times New Roman" w:cs="Times New Roman"/>
          <w:color w:val="000000"/>
          <w:sz w:val="25"/>
          <w:szCs w:val="25"/>
          <w:lang w:val="en-US"/>
        </w:rPr>
        <w:t xml:space="preserve">  </w:t>
      </w:r>
      <w:r w:rsidRPr="005B4B14">
        <w:rPr>
          <w:rFonts w:ascii="Times New Roman" w:hAnsi="Times New Roman" w:cs="Times New Roman"/>
          <w:color w:val="000000"/>
          <w:sz w:val="25"/>
          <w:szCs w:val="25"/>
        </w:rPr>
        <w:t xml:space="preserve">                                                                                </w:t>
      </w:r>
      <w:r w:rsidRPr="005B4B14">
        <w:rPr>
          <w:rFonts w:ascii="Times New Roman" w:hAnsi="Times New Roman" w:cs="Times New Roman"/>
          <w:bCs/>
          <w:i/>
          <w:color w:val="000000"/>
          <w:sz w:val="16"/>
          <w:szCs w:val="16"/>
        </w:rPr>
        <w:t>Подпись                         Расшифровка подписи</w:t>
      </w:r>
    </w:p>
    <w:p w:rsidR="005B4B14" w:rsidRDefault="005B4B14" w:rsidP="00D1500A">
      <w:pPr>
        <w:pStyle w:val="a4"/>
        <w:shd w:val="clear" w:color="auto" w:fill="FFFFFF"/>
        <w:jc w:val="both"/>
      </w:pPr>
    </w:p>
    <w:p w:rsidR="005B4B14" w:rsidRDefault="005B4B14" w:rsidP="00D1500A">
      <w:pPr>
        <w:pStyle w:val="a4"/>
        <w:shd w:val="clear" w:color="auto" w:fill="FFFFFF"/>
        <w:jc w:val="both"/>
      </w:pPr>
    </w:p>
    <w:p w:rsidR="005B4B14" w:rsidRPr="005B4B14" w:rsidRDefault="005B4B14" w:rsidP="00D1500A">
      <w:pPr>
        <w:pStyle w:val="a4"/>
        <w:shd w:val="clear" w:color="auto" w:fill="FFFFFF"/>
        <w:jc w:val="both"/>
      </w:pPr>
    </w:p>
    <w:sectPr w:rsidR="005B4B14" w:rsidRPr="005B4B14" w:rsidSect="00601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72E"/>
    <w:multiLevelType w:val="multilevel"/>
    <w:tmpl w:val="25EA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13545"/>
    <w:multiLevelType w:val="multilevel"/>
    <w:tmpl w:val="CD3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01EED"/>
    <w:multiLevelType w:val="multilevel"/>
    <w:tmpl w:val="3FC0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B5F57"/>
    <w:multiLevelType w:val="multilevel"/>
    <w:tmpl w:val="B9C2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E246C"/>
    <w:multiLevelType w:val="multilevel"/>
    <w:tmpl w:val="098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414D4"/>
    <w:multiLevelType w:val="multilevel"/>
    <w:tmpl w:val="9C4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C73CB"/>
    <w:multiLevelType w:val="multilevel"/>
    <w:tmpl w:val="06B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9511A"/>
    <w:multiLevelType w:val="multilevel"/>
    <w:tmpl w:val="394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NotDisplayPageBoundaries/>
  <w:proofState w:spelling="clean" w:grammar="clean"/>
  <w:defaultTabStop w:val="708"/>
  <w:characterSpacingControl w:val="doNotCompress"/>
  <w:compat/>
  <w:rsids>
    <w:rsidRoot w:val="009465FA"/>
    <w:rsid w:val="00000879"/>
    <w:rsid w:val="00004EA7"/>
    <w:rsid w:val="000070C4"/>
    <w:rsid w:val="000104A6"/>
    <w:rsid w:val="00012204"/>
    <w:rsid w:val="00014135"/>
    <w:rsid w:val="00015737"/>
    <w:rsid w:val="00017903"/>
    <w:rsid w:val="00017BCA"/>
    <w:rsid w:val="00021DD6"/>
    <w:rsid w:val="00024600"/>
    <w:rsid w:val="000247FD"/>
    <w:rsid w:val="0003234E"/>
    <w:rsid w:val="00035EE5"/>
    <w:rsid w:val="00046B25"/>
    <w:rsid w:val="000506CE"/>
    <w:rsid w:val="00051ABE"/>
    <w:rsid w:val="00066317"/>
    <w:rsid w:val="00066E5E"/>
    <w:rsid w:val="000713C6"/>
    <w:rsid w:val="0007525C"/>
    <w:rsid w:val="00075FDC"/>
    <w:rsid w:val="00086E6D"/>
    <w:rsid w:val="00087360"/>
    <w:rsid w:val="00090347"/>
    <w:rsid w:val="000937B9"/>
    <w:rsid w:val="000945FA"/>
    <w:rsid w:val="000A193D"/>
    <w:rsid w:val="000A2812"/>
    <w:rsid w:val="000A2996"/>
    <w:rsid w:val="000A2CA1"/>
    <w:rsid w:val="000B0283"/>
    <w:rsid w:val="000B51C9"/>
    <w:rsid w:val="000C26C0"/>
    <w:rsid w:val="000C2833"/>
    <w:rsid w:val="000D17AC"/>
    <w:rsid w:val="000D1AE9"/>
    <w:rsid w:val="000D67AB"/>
    <w:rsid w:val="000E1066"/>
    <w:rsid w:val="000E1731"/>
    <w:rsid w:val="000E2232"/>
    <w:rsid w:val="000E629A"/>
    <w:rsid w:val="000E6E61"/>
    <w:rsid w:val="000F47F2"/>
    <w:rsid w:val="00101C37"/>
    <w:rsid w:val="00103640"/>
    <w:rsid w:val="00111DF5"/>
    <w:rsid w:val="00120303"/>
    <w:rsid w:val="00126988"/>
    <w:rsid w:val="00130ACD"/>
    <w:rsid w:val="0013338B"/>
    <w:rsid w:val="001377C8"/>
    <w:rsid w:val="00137A06"/>
    <w:rsid w:val="00137AEE"/>
    <w:rsid w:val="00142C2C"/>
    <w:rsid w:val="00152928"/>
    <w:rsid w:val="00154EB1"/>
    <w:rsid w:val="00154F64"/>
    <w:rsid w:val="00166823"/>
    <w:rsid w:val="001709C4"/>
    <w:rsid w:val="00176466"/>
    <w:rsid w:val="001767C1"/>
    <w:rsid w:val="00176F63"/>
    <w:rsid w:val="001805CE"/>
    <w:rsid w:val="00186DC3"/>
    <w:rsid w:val="00192CE2"/>
    <w:rsid w:val="00196066"/>
    <w:rsid w:val="001966CD"/>
    <w:rsid w:val="00196E4B"/>
    <w:rsid w:val="00197497"/>
    <w:rsid w:val="001978B6"/>
    <w:rsid w:val="001A0308"/>
    <w:rsid w:val="001A29BB"/>
    <w:rsid w:val="001B3300"/>
    <w:rsid w:val="001B60C5"/>
    <w:rsid w:val="001C2C0E"/>
    <w:rsid w:val="001C512D"/>
    <w:rsid w:val="001C67F6"/>
    <w:rsid w:val="001C780C"/>
    <w:rsid w:val="001D2588"/>
    <w:rsid w:val="001D3B55"/>
    <w:rsid w:val="001D4244"/>
    <w:rsid w:val="001F011B"/>
    <w:rsid w:val="001F0E98"/>
    <w:rsid w:val="001F1554"/>
    <w:rsid w:val="001F1868"/>
    <w:rsid w:val="001F5BDD"/>
    <w:rsid w:val="00206D6F"/>
    <w:rsid w:val="0020765E"/>
    <w:rsid w:val="0021075E"/>
    <w:rsid w:val="00213F9A"/>
    <w:rsid w:val="00215A19"/>
    <w:rsid w:val="00224111"/>
    <w:rsid w:val="002302AA"/>
    <w:rsid w:val="00232B3A"/>
    <w:rsid w:val="00234D98"/>
    <w:rsid w:val="00234F67"/>
    <w:rsid w:val="00236D9F"/>
    <w:rsid w:val="00246A94"/>
    <w:rsid w:val="00251EAF"/>
    <w:rsid w:val="002655ED"/>
    <w:rsid w:val="00267A38"/>
    <w:rsid w:val="00271F1B"/>
    <w:rsid w:val="00272A0D"/>
    <w:rsid w:val="00273C73"/>
    <w:rsid w:val="00275888"/>
    <w:rsid w:val="002760CA"/>
    <w:rsid w:val="002777A3"/>
    <w:rsid w:val="002778AF"/>
    <w:rsid w:val="00281B5D"/>
    <w:rsid w:val="00282846"/>
    <w:rsid w:val="00292CE3"/>
    <w:rsid w:val="00295DC1"/>
    <w:rsid w:val="00296BA4"/>
    <w:rsid w:val="00297757"/>
    <w:rsid w:val="002A0D63"/>
    <w:rsid w:val="002B292A"/>
    <w:rsid w:val="002B34F2"/>
    <w:rsid w:val="002B6903"/>
    <w:rsid w:val="002C1919"/>
    <w:rsid w:val="002D4AD2"/>
    <w:rsid w:val="002D536D"/>
    <w:rsid w:val="002E0FD3"/>
    <w:rsid w:val="002E16D3"/>
    <w:rsid w:val="002E7234"/>
    <w:rsid w:val="002E7944"/>
    <w:rsid w:val="002F342A"/>
    <w:rsid w:val="002F60BB"/>
    <w:rsid w:val="0030051A"/>
    <w:rsid w:val="0030067A"/>
    <w:rsid w:val="00301588"/>
    <w:rsid w:val="003024BB"/>
    <w:rsid w:val="00304118"/>
    <w:rsid w:val="00306AB0"/>
    <w:rsid w:val="003071A5"/>
    <w:rsid w:val="003156A8"/>
    <w:rsid w:val="003304D6"/>
    <w:rsid w:val="00332DAF"/>
    <w:rsid w:val="00334E59"/>
    <w:rsid w:val="00344EC3"/>
    <w:rsid w:val="00345A7E"/>
    <w:rsid w:val="00345C92"/>
    <w:rsid w:val="00352E3F"/>
    <w:rsid w:val="003539D1"/>
    <w:rsid w:val="00360048"/>
    <w:rsid w:val="00360D3E"/>
    <w:rsid w:val="00362CAD"/>
    <w:rsid w:val="00365A27"/>
    <w:rsid w:val="00366055"/>
    <w:rsid w:val="003677CD"/>
    <w:rsid w:val="00372216"/>
    <w:rsid w:val="003738F7"/>
    <w:rsid w:val="003759CC"/>
    <w:rsid w:val="00375CAF"/>
    <w:rsid w:val="003769B2"/>
    <w:rsid w:val="003773F2"/>
    <w:rsid w:val="00386F55"/>
    <w:rsid w:val="0039353F"/>
    <w:rsid w:val="00394C98"/>
    <w:rsid w:val="00396E4C"/>
    <w:rsid w:val="003A426A"/>
    <w:rsid w:val="003B76D3"/>
    <w:rsid w:val="003C1128"/>
    <w:rsid w:val="003C1DD9"/>
    <w:rsid w:val="003C2B07"/>
    <w:rsid w:val="003D3E6C"/>
    <w:rsid w:val="003D670A"/>
    <w:rsid w:val="003D729D"/>
    <w:rsid w:val="003E25BD"/>
    <w:rsid w:val="003E457F"/>
    <w:rsid w:val="003F1CD1"/>
    <w:rsid w:val="003F2301"/>
    <w:rsid w:val="003F3BEA"/>
    <w:rsid w:val="003F53C8"/>
    <w:rsid w:val="003F5D7E"/>
    <w:rsid w:val="00414DF6"/>
    <w:rsid w:val="00415DD1"/>
    <w:rsid w:val="004160CF"/>
    <w:rsid w:val="00421CAF"/>
    <w:rsid w:val="00433F5E"/>
    <w:rsid w:val="00434AEF"/>
    <w:rsid w:val="00443A67"/>
    <w:rsid w:val="0044698C"/>
    <w:rsid w:val="00446D62"/>
    <w:rsid w:val="0044750A"/>
    <w:rsid w:val="00450256"/>
    <w:rsid w:val="004536E5"/>
    <w:rsid w:val="00456AD9"/>
    <w:rsid w:val="004603AD"/>
    <w:rsid w:val="00477544"/>
    <w:rsid w:val="00480A3F"/>
    <w:rsid w:val="00487B3B"/>
    <w:rsid w:val="004906DB"/>
    <w:rsid w:val="004914AC"/>
    <w:rsid w:val="004935FD"/>
    <w:rsid w:val="004A188E"/>
    <w:rsid w:val="004A544C"/>
    <w:rsid w:val="004A7981"/>
    <w:rsid w:val="004B4E62"/>
    <w:rsid w:val="004B7495"/>
    <w:rsid w:val="004B7E7E"/>
    <w:rsid w:val="004C5531"/>
    <w:rsid w:val="004C5B64"/>
    <w:rsid w:val="004C671B"/>
    <w:rsid w:val="004D103E"/>
    <w:rsid w:val="004D6FBC"/>
    <w:rsid w:val="004E1BDF"/>
    <w:rsid w:val="004E4D89"/>
    <w:rsid w:val="004E4E92"/>
    <w:rsid w:val="004F2281"/>
    <w:rsid w:val="00500456"/>
    <w:rsid w:val="005016C5"/>
    <w:rsid w:val="0050460C"/>
    <w:rsid w:val="00505E4E"/>
    <w:rsid w:val="0051208E"/>
    <w:rsid w:val="0051249B"/>
    <w:rsid w:val="00514D67"/>
    <w:rsid w:val="00524C55"/>
    <w:rsid w:val="00525ABC"/>
    <w:rsid w:val="00537CBA"/>
    <w:rsid w:val="00543045"/>
    <w:rsid w:val="00546D32"/>
    <w:rsid w:val="00546E06"/>
    <w:rsid w:val="00550579"/>
    <w:rsid w:val="00550E90"/>
    <w:rsid w:val="005531FC"/>
    <w:rsid w:val="0055502B"/>
    <w:rsid w:val="00556871"/>
    <w:rsid w:val="00557DF6"/>
    <w:rsid w:val="00560F9F"/>
    <w:rsid w:val="00563AF0"/>
    <w:rsid w:val="00565221"/>
    <w:rsid w:val="00566746"/>
    <w:rsid w:val="00566B43"/>
    <w:rsid w:val="00571BAD"/>
    <w:rsid w:val="00573191"/>
    <w:rsid w:val="0057594D"/>
    <w:rsid w:val="00577953"/>
    <w:rsid w:val="00580E61"/>
    <w:rsid w:val="00581CFE"/>
    <w:rsid w:val="00581DF0"/>
    <w:rsid w:val="00582F3A"/>
    <w:rsid w:val="0059283F"/>
    <w:rsid w:val="005A1867"/>
    <w:rsid w:val="005A295E"/>
    <w:rsid w:val="005A76DD"/>
    <w:rsid w:val="005B4B14"/>
    <w:rsid w:val="005B573A"/>
    <w:rsid w:val="005C66BF"/>
    <w:rsid w:val="005D00DB"/>
    <w:rsid w:val="005D06B8"/>
    <w:rsid w:val="005D2BF5"/>
    <w:rsid w:val="005E12B9"/>
    <w:rsid w:val="005E5B7B"/>
    <w:rsid w:val="005E6CCF"/>
    <w:rsid w:val="005F134B"/>
    <w:rsid w:val="005F6CBC"/>
    <w:rsid w:val="00601173"/>
    <w:rsid w:val="0060134C"/>
    <w:rsid w:val="00601C75"/>
    <w:rsid w:val="00604E07"/>
    <w:rsid w:val="00610457"/>
    <w:rsid w:val="0061347A"/>
    <w:rsid w:val="00613628"/>
    <w:rsid w:val="00620059"/>
    <w:rsid w:val="00627B97"/>
    <w:rsid w:val="0063572B"/>
    <w:rsid w:val="00641035"/>
    <w:rsid w:val="0064403A"/>
    <w:rsid w:val="00645DB3"/>
    <w:rsid w:val="00650E8E"/>
    <w:rsid w:val="00654EED"/>
    <w:rsid w:val="00656E9A"/>
    <w:rsid w:val="0066012F"/>
    <w:rsid w:val="0066226F"/>
    <w:rsid w:val="0066335F"/>
    <w:rsid w:val="00670E87"/>
    <w:rsid w:val="0067665D"/>
    <w:rsid w:val="00676FB6"/>
    <w:rsid w:val="00677EA1"/>
    <w:rsid w:val="00690E0E"/>
    <w:rsid w:val="00691DA7"/>
    <w:rsid w:val="00694C61"/>
    <w:rsid w:val="00695D59"/>
    <w:rsid w:val="0069692C"/>
    <w:rsid w:val="0069781C"/>
    <w:rsid w:val="006A4298"/>
    <w:rsid w:val="006A5046"/>
    <w:rsid w:val="006B0838"/>
    <w:rsid w:val="006C57BA"/>
    <w:rsid w:val="006C7246"/>
    <w:rsid w:val="006C73AB"/>
    <w:rsid w:val="006C75CE"/>
    <w:rsid w:val="006D4E61"/>
    <w:rsid w:val="006E014B"/>
    <w:rsid w:val="006E5E68"/>
    <w:rsid w:val="006F4AFB"/>
    <w:rsid w:val="00703179"/>
    <w:rsid w:val="00703D36"/>
    <w:rsid w:val="00707204"/>
    <w:rsid w:val="00710366"/>
    <w:rsid w:val="007113A6"/>
    <w:rsid w:val="00722EB2"/>
    <w:rsid w:val="00732BBE"/>
    <w:rsid w:val="00733AB2"/>
    <w:rsid w:val="00736C32"/>
    <w:rsid w:val="00741B55"/>
    <w:rsid w:val="00744B6C"/>
    <w:rsid w:val="00751EF5"/>
    <w:rsid w:val="00761F3C"/>
    <w:rsid w:val="00762905"/>
    <w:rsid w:val="00770CDB"/>
    <w:rsid w:val="00770F9C"/>
    <w:rsid w:val="00772F37"/>
    <w:rsid w:val="0077447D"/>
    <w:rsid w:val="007753FD"/>
    <w:rsid w:val="00780A0F"/>
    <w:rsid w:val="00783F9B"/>
    <w:rsid w:val="0079503E"/>
    <w:rsid w:val="007A0313"/>
    <w:rsid w:val="007A3253"/>
    <w:rsid w:val="007A5AB0"/>
    <w:rsid w:val="007A5E88"/>
    <w:rsid w:val="007B1935"/>
    <w:rsid w:val="007B274F"/>
    <w:rsid w:val="007B3472"/>
    <w:rsid w:val="007B44E3"/>
    <w:rsid w:val="007B5B3C"/>
    <w:rsid w:val="007B5C5C"/>
    <w:rsid w:val="007C1247"/>
    <w:rsid w:val="007C16F3"/>
    <w:rsid w:val="007C4547"/>
    <w:rsid w:val="007C64B5"/>
    <w:rsid w:val="007D1A5A"/>
    <w:rsid w:val="007D1B82"/>
    <w:rsid w:val="007D4547"/>
    <w:rsid w:val="007D6962"/>
    <w:rsid w:val="007E4BF1"/>
    <w:rsid w:val="007F4418"/>
    <w:rsid w:val="007F4891"/>
    <w:rsid w:val="007F5A47"/>
    <w:rsid w:val="00800153"/>
    <w:rsid w:val="008075C7"/>
    <w:rsid w:val="008167A4"/>
    <w:rsid w:val="00831353"/>
    <w:rsid w:val="008319AB"/>
    <w:rsid w:val="0083226C"/>
    <w:rsid w:val="00834890"/>
    <w:rsid w:val="00836769"/>
    <w:rsid w:val="008443B2"/>
    <w:rsid w:val="0085552E"/>
    <w:rsid w:val="008558DA"/>
    <w:rsid w:val="00856741"/>
    <w:rsid w:val="0086757F"/>
    <w:rsid w:val="008722AC"/>
    <w:rsid w:val="00880203"/>
    <w:rsid w:val="00886E10"/>
    <w:rsid w:val="00891F8A"/>
    <w:rsid w:val="00892B6A"/>
    <w:rsid w:val="00894061"/>
    <w:rsid w:val="00896079"/>
    <w:rsid w:val="008A1CBF"/>
    <w:rsid w:val="008A2E13"/>
    <w:rsid w:val="008A420F"/>
    <w:rsid w:val="008B4D3A"/>
    <w:rsid w:val="008B5EE0"/>
    <w:rsid w:val="008C0B21"/>
    <w:rsid w:val="008C5496"/>
    <w:rsid w:val="008D2C1C"/>
    <w:rsid w:val="008D3544"/>
    <w:rsid w:val="008D3C2A"/>
    <w:rsid w:val="008D434D"/>
    <w:rsid w:val="008E0EDA"/>
    <w:rsid w:val="008E1210"/>
    <w:rsid w:val="008F73F3"/>
    <w:rsid w:val="008F77DF"/>
    <w:rsid w:val="009001A6"/>
    <w:rsid w:val="009015EB"/>
    <w:rsid w:val="009026A3"/>
    <w:rsid w:val="00903CE0"/>
    <w:rsid w:val="00906CBC"/>
    <w:rsid w:val="00907743"/>
    <w:rsid w:val="00914B12"/>
    <w:rsid w:val="00914E40"/>
    <w:rsid w:val="0091519B"/>
    <w:rsid w:val="0091556B"/>
    <w:rsid w:val="0092163D"/>
    <w:rsid w:val="009263C0"/>
    <w:rsid w:val="00926D84"/>
    <w:rsid w:val="009314A4"/>
    <w:rsid w:val="0093337E"/>
    <w:rsid w:val="00933D3A"/>
    <w:rsid w:val="009349AB"/>
    <w:rsid w:val="009465FA"/>
    <w:rsid w:val="00950A1A"/>
    <w:rsid w:val="00952317"/>
    <w:rsid w:val="00955244"/>
    <w:rsid w:val="00965710"/>
    <w:rsid w:val="009702C4"/>
    <w:rsid w:val="009708D5"/>
    <w:rsid w:val="00971C68"/>
    <w:rsid w:val="00973394"/>
    <w:rsid w:val="009746DC"/>
    <w:rsid w:val="00975405"/>
    <w:rsid w:val="00982EA2"/>
    <w:rsid w:val="00985008"/>
    <w:rsid w:val="00985EB1"/>
    <w:rsid w:val="0099273F"/>
    <w:rsid w:val="009A5099"/>
    <w:rsid w:val="009A5905"/>
    <w:rsid w:val="009A7A2B"/>
    <w:rsid w:val="009B2724"/>
    <w:rsid w:val="009B512E"/>
    <w:rsid w:val="009C0B91"/>
    <w:rsid w:val="009C53D4"/>
    <w:rsid w:val="009C582F"/>
    <w:rsid w:val="009C5E69"/>
    <w:rsid w:val="009D0953"/>
    <w:rsid w:val="009D17B3"/>
    <w:rsid w:val="009D6036"/>
    <w:rsid w:val="009D71F0"/>
    <w:rsid w:val="009E4FD9"/>
    <w:rsid w:val="009F0595"/>
    <w:rsid w:val="00A03251"/>
    <w:rsid w:val="00A053DA"/>
    <w:rsid w:val="00A12433"/>
    <w:rsid w:val="00A15BF6"/>
    <w:rsid w:val="00A204F1"/>
    <w:rsid w:val="00A20DC1"/>
    <w:rsid w:val="00A27DCB"/>
    <w:rsid w:val="00A31B88"/>
    <w:rsid w:val="00A321A8"/>
    <w:rsid w:val="00A40C18"/>
    <w:rsid w:val="00A425CA"/>
    <w:rsid w:val="00A43643"/>
    <w:rsid w:val="00A45143"/>
    <w:rsid w:val="00A45DD6"/>
    <w:rsid w:val="00A5103D"/>
    <w:rsid w:val="00A6052A"/>
    <w:rsid w:val="00A641D4"/>
    <w:rsid w:val="00A64AE5"/>
    <w:rsid w:val="00A70242"/>
    <w:rsid w:val="00A709C6"/>
    <w:rsid w:val="00A70C99"/>
    <w:rsid w:val="00A74B64"/>
    <w:rsid w:val="00A7574C"/>
    <w:rsid w:val="00A807C7"/>
    <w:rsid w:val="00A83DCA"/>
    <w:rsid w:val="00A92A15"/>
    <w:rsid w:val="00A93044"/>
    <w:rsid w:val="00A96389"/>
    <w:rsid w:val="00A96BE9"/>
    <w:rsid w:val="00AA2432"/>
    <w:rsid w:val="00AA3DBA"/>
    <w:rsid w:val="00AC107E"/>
    <w:rsid w:val="00AD1EB4"/>
    <w:rsid w:val="00AD5523"/>
    <w:rsid w:val="00AE2CF9"/>
    <w:rsid w:val="00AE3046"/>
    <w:rsid w:val="00AE403E"/>
    <w:rsid w:val="00AF09EE"/>
    <w:rsid w:val="00AF599D"/>
    <w:rsid w:val="00B02B4D"/>
    <w:rsid w:val="00B033DB"/>
    <w:rsid w:val="00B23D17"/>
    <w:rsid w:val="00B3169B"/>
    <w:rsid w:val="00B34235"/>
    <w:rsid w:val="00B34FA3"/>
    <w:rsid w:val="00B457C3"/>
    <w:rsid w:val="00B54477"/>
    <w:rsid w:val="00B5615E"/>
    <w:rsid w:val="00B63A9A"/>
    <w:rsid w:val="00B642B8"/>
    <w:rsid w:val="00B65308"/>
    <w:rsid w:val="00B6593E"/>
    <w:rsid w:val="00B717F8"/>
    <w:rsid w:val="00B80C0E"/>
    <w:rsid w:val="00B81D83"/>
    <w:rsid w:val="00B856A7"/>
    <w:rsid w:val="00B856E4"/>
    <w:rsid w:val="00B95FFD"/>
    <w:rsid w:val="00B964F5"/>
    <w:rsid w:val="00B9652F"/>
    <w:rsid w:val="00BA2CC4"/>
    <w:rsid w:val="00BA4398"/>
    <w:rsid w:val="00BA5323"/>
    <w:rsid w:val="00BA735C"/>
    <w:rsid w:val="00BC4417"/>
    <w:rsid w:val="00BC6F69"/>
    <w:rsid w:val="00BC7D54"/>
    <w:rsid w:val="00BD0A67"/>
    <w:rsid w:val="00BD49AD"/>
    <w:rsid w:val="00BD53E0"/>
    <w:rsid w:val="00BD7F3D"/>
    <w:rsid w:val="00BE0019"/>
    <w:rsid w:val="00BF23E1"/>
    <w:rsid w:val="00C022B1"/>
    <w:rsid w:val="00C05EB2"/>
    <w:rsid w:val="00C10569"/>
    <w:rsid w:val="00C10B99"/>
    <w:rsid w:val="00C11055"/>
    <w:rsid w:val="00C14417"/>
    <w:rsid w:val="00C156F5"/>
    <w:rsid w:val="00C20BBB"/>
    <w:rsid w:val="00C23242"/>
    <w:rsid w:val="00C24887"/>
    <w:rsid w:val="00C31568"/>
    <w:rsid w:val="00C332D3"/>
    <w:rsid w:val="00C426DE"/>
    <w:rsid w:val="00C52663"/>
    <w:rsid w:val="00C54E4B"/>
    <w:rsid w:val="00C57DCC"/>
    <w:rsid w:val="00C62210"/>
    <w:rsid w:val="00C63427"/>
    <w:rsid w:val="00C64AD6"/>
    <w:rsid w:val="00C674DA"/>
    <w:rsid w:val="00C67CDA"/>
    <w:rsid w:val="00C73DCF"/>
    <w:rsid w:val="00C73E6F"/>
    <w:rsid w:val="00C76811"/>
    <w:rsid w:val="00C82AD7"/>
    <w:rsid w:val="00C92325"/>
    <w:rsid w:val="00C92E02"/>
    <w:rsid w:val="00C951C8"/>
    <w:rsid w:val="00C9623B"/>
    <w:rsid w:val="00CA1A50"/>
    <w:rsid w:val="00CA4A7C"/>
    <w:rsid w:val="00CA7862"/>
    <w:rsid w:val="00CB1D4D"/>
    <w:rsid w:val="00CB54EA"/>
    <w:rsid w:val="00CC105D"/>
    <w:rsid w:val="00CD5F33"/>
    <w:rsid w:val="00CD6808"/>
    <w:rsid w:val="00CE1525"/>
    <w:rsid w:val="00CE301E"/>
    <w:rsid w:val="00CE6790"/>
    <w:rsid w:val="00CF18D7"/>
    <w:rsid w:val="00CF311C"/>
    <w:rsid w:val="00CF5928"/>
    <w:rsid w:val="00CF60A2"/>
    <w:rsid w:val="00D02037"/>
    <w:rsid w:val="00D0311A"/>
    <w:rsid w:val="00D05BAC"/>
    <w:rsid w:val="00D13B46"/>
    <w:rsid w:val="00D145CD"/>
    <w:rsid w:val="00D1500A"/>
    <w:rsid w:val="00D16700"/>
    <w:rsid w:val="00D345D8"/>
    <w:rsid w:val="00D35D33"/>
    <w:rsid w:val="00D402EB"/>
    <w:rsid w:val="00D420EB"/>
    <w:rsid w:val="00D425FB"/>
    <w:rsid w:val="00D44494"/>
    <w:rsid w:val="00D4706D"/>
    <w:rsid w:val="00D51234"/>
    <w:rsid w:val="00D67E45"/>
    <w:rsid w:val="00D710EB"/>
    <w:rsid w:val="00D722F5"/>
    <w:rsid w:val="00D77144"/>
    <w:rsid w:val="00D77AC8"/>
    <w:rsid w:val="00D80D45"/>
    <w:rsid w:val="00D81AF4"/>
    <w:rsid w:val="00D820F7"/>
    <w:rsid w:val="00D90AFE"/>
    <w:rsid w:val="00D91CC1"/>
    <w:rsid w:val="00D936E1"/>
    <w:rsid w:val="00D94048"/>
    <w:rsid w:val="00D9607E"/>
    <w:rsid w:val="00DA3462"/>
    <w:rsid w:val="00DB6140"/>
    <w:rsid w:val="00DC18E8"/>
    <w:rsid w:val="00DC4AC7"/>
    <w:rsid w:val="00DC5533"/>
    <w:rsid w:val="00DC6D8A"/>
    <w:rsid w:val="00DC7A47"/>
    <w:rsid w:val="00DD45D5"/>
    <w:rsid w:val="00DD664E"/>
    <w:rsid w:val="00DD6E83"/>
    <w:rsid w:val="00DE099D"/>
    <w:rsid w:val="00DE09E4"/>
    <w:rsid w:val="00DE74D4"/>
    <w:rsid w:val="00DF2116"/>
    <w:rsid w:val="00DF434C"/>
    <w:rsid w:val="00E03AE3"/>
    <w:rsid w:val="00E0418D"/>
    <w:rsid w:val="00E05775"/>
    <w:rsid w:val="00E0659D"/>
    <w:rsid w:val="00E06A00"/>
    <w:rsid w:val="00E073DF"/>
    <w:rsid w:val="00E20A6A"/>
    <w:rsid w:val="00E21B09"/>
    <w:rsid w:val="00E23A7E"/>
    <w:rsid w:val="00E26E49"/>
    <w:rsid w:val="00E426C5"/>
    <w:rsid w:val="00E517B7"/>
    <w:rsid w:val="00E60B8A"/>
    <w:rsid w:val="00E64F17"/>
    <w:rsid w:val="00E66BDB"/>
    <w:rsid w:val="00E6744A"/>
    <w:rsid w:val="00E73096"/>
    <w:rsid w:val="00E75727"/>
    <w:rsid w:val="00E84853"/>
    <w:rsid w:val="00E84F89"/>
    <w:rsid w:val="00E925AB"/>
    <w:rsid w:val="00E95725"/>
    <w:rsid w:val="00EA30B4"/>
    <w:rsid w:val="00EA3E96"/>
    <w:rsid w:val="00EA4C6E"/>
    <w:rsid w:val="00EA4D6B"/>
    <w:rsid w:val="00EB379B"/>
    <w:rsid w:val="00EB64E0"/>
    <w:rsid w:val="00EB7F16"/>
    <w:rsid w:val="00EC09A4"/>
    <w:rsid w:val="00EC442B"/>
    <w:rsid w:val="00ED2E0A"/>
    <w:rsid w:val="00ED52C1"/>
    <w:rsid w:val="00ED70AB"/>
    <w:rsid w:val="00EE03ED"/>
    <w:rsid w:val="00EE234D"/>
    <w:rsid w:val="00EE31E4"/>
    <w:rsid w:val="00EE7A76"/>
    <w:rsid w:val="00EF01E0"/>
    <w:rsid w:val="00EF0214"/>
    <w:rsid w:val="00EF4F9F"/>
    <w:rsid w:val="00F0268C"/>
    <w:rsid w:val="00F03264"/>
    <w:rsid w:val="00F03BFF"/>
    <w:rsid w:val="00F07493"/>
    <w:rsid w:val="00F103B8"/>
    <w:rsid w:val="00F10FFB"/>
    <w:rsid w:val="00F11F95"/>
    <w:rsid w:val="00F257A0"/>
    <w:rsid w:val="00F32DC5"/>
    <w:rsid w:val="00F33BEB"/>
    <w:rsid w:val="00F4311F"/>
    <w:rsid w:val="00F50511"/>
    <w:rsid w:val="00F50AD2"/>
    <w:rsid w:val="00F51E71"/>
    <w:rsid w:val="00F53B71"/>
    <w:rsid w:val="00F55621"/>
    <w:rsid w:val="00F55630"/>
    <w:rsid w:val="00F61FB2"/>
    <w:rsid w:val="00F642B5"/>
    <w:rsid w:val="00F6431C"/>
    <w:rsid w:val="00F64746"/>
    <w:rsid w:val="00F75ED3"/>
    <w:rsid w:val="00F90606"/>
    <w:rsid w:val="00F95E7A"/>
    <w:rsid w:val="00FA4B90"/>
    <w:rsid w:val="00FA6552"/>
    <w:rsid w:val="00FB11A1"/>
    <w:rsid w:val="00FB24C8"/>
    <w:rsid w:val="00FD136A"/>
    <w:rsid w:val="00FD2AAE"/>
    <w:rsid w:val="00FD33C4"/>
    <w:rsid w:val="00FD5756"/>
    <w:rsid w:val="00FE0490"/>
    <w:rsid w:val="00FE1113"/>
    <w:rsid w:val="00FE15CA"/>
    <w:rsid w:val="00FE672F"/>
    <w:rsid w:val="00FF5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75"/>
  </w:style>
  <w:style w:type="paragraph" w:styleId="1">
    <w:name w:val="heading 1"/>
    <w:basedOn w:val="a"/>
    <w:link w:val="10"/>
    <w:uiPriority w:val="9"/>
    <w:qFormat/>
    <w:rsid w:val="00946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150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5FA"/>
    <w:rPr>
      <w:color w:val="0000FF"/>
      <w:u w:val="single"/>
    </w:rPr>
  </w:style>
  <w:style w:type="paragraph" w:styleId="a4">
    <w:name w:val="Normal (Web)"/>
    <w:basedOn w:val="a"/>
    <w:uiPriority w:val="99"/>
    <w:unhideWhenUsed/>
    <w:rsid w:val="00946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65FA"/>
    <w:rPr>
      <w:b/>
      <w:bCs/>
    </w:rPr>
  </w:style>
  <w:style w:type="paragraph" w:styleId="a6">
    <w:name w:val="Balloon Text"/>
    <w:basedOn w:val="a"/>
    <w:link w:val="a7"/>
    <w:uiPriority w:val="99"/>
    <w:semiHidden/>
    <w:unhideWhenUsed/>
    <w:rsid w:val="00946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5FA"/>
    <w:rPr>
      <w:rFonts w:ascii="Tahoma" w:hAnsi="Tahoma" w:cs="Tahoma"/>
      <w:sz w:val="16"/>
      <w:szCs w:val="16"/>
    </w:rPr>
  </w:style>
  <w:style w:type="character" w:customStyle="1" w:styleId="10">
    <w:name w:val="Заголовок 1 Знак"/>
    <w:basedOn w:val="a0"/>
    <w:link w:val="1"/>
    <w:uiPriority w:val="9"/>
    <w:rsid w:val="009465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00A"/>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5B4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5B4B14"/>
    <w:pPr>
      <w:widowControl w:val="0"/>
      <w:suppressAutoHyphens/>
      <w:autoSpaceDN w:val="0"/>
      <w:spacing w:after="0" w:line="240" w:lineRule="auto"/>
      <w:textAlignment w:val="baseline"/>
    </w:pPr>
    <w:rPr>
      <w:rFonts w:ascii="Liberation Serif" w:eastAsia="Times New Roman" w:hAnsi="Liberation Serif" w:cs="Liberation Serif"/>
      <w:kern w:val="3"/>
      <w:sz w:val="24"/>
      <w:szCs w:val="24"/>
      <w:lang w:eastAsia="zh-CN"/>
    </w:rPr>
  </w:style>
  <w:style w:type="paragraph" w:customStyle="1" w:styleId="TableContents">
    <w:name w:val="Table Contents"/>
    <w:basedOn w:val="Standard"/>
    <w:uiPriority w:val="99"/>
    <w:rsid w:val="005B4B14"/>
    <w:pPr>
      <w:suppressLineNumbers/>
    </w:pPr>
  </w:style>
</w:styles>
</file>

<file path=word/webSettings.xml><?xml version="1.0" encoding="utf-8"?>
<w:webSettings xmlns:r="http://schemas.openxmlformats.org/officeDocument/2006/relationships" xmlns:w="http://schemas.openxmlformats.org/wordprocessingml/2006/main">
  <w:divs>
    <w:div w:id="444272596">
      <w:bodyDiv w:val="1"/>
      <w:marLeft w:val="0"/>
      <w:marRight w:val="0"/>
      <w:marTop w:val="0"/>
      <w:marBottom w:val="0"/>
      <w:divBdr>
        <w:top w:val="none" w:sz="0" w:space="0" w:color="auto"/>
        <w:left w:val="none" w:sz="0" w:space="0" w:color="auto"/>
        <w:bottom w:val="none" w:sz="0" w:space="0" w:color="auto"/>
        <w:right w:val="none" w:sz="0" w:space="0" w:color="auto"/>
      </w:divBdr>
    </w:div>
    <w:div w:id="1060791256">
      <w:bodyDiv w:val="1"/>
      <w:marLeft w:val="0"/>
      <w:marRight w:val="0"/>
      <w:marTop w:val="0"/>
      <w:marBottom w:val="0"/>
      <w:divBdr>
        <w:top w:val="none" w:sz="0" w:space="0" w:color="auto"/>
        <w:left w:val="none" w:sz="0" w:space="0" w:color="auto"/>
        <w:bottom w:val="none" w:sz="0" w:space="0" w:color="auto"/>
        <w:right w:val="none" w:sz="0" w:space="0" w:color="auto"/>
      </w:divBdr>
    </w:div>
    <w:div w:id="1279725946">
      <w:bodyDiv w:val="1"/>
      <w:marLeft w:val="0"/>
      <w:marRight w:val="0"/>
      <w:marTop w:val="0"/>
      <w:marBottom w:val="0"/>
      <w:divBdr>
        <w:top w:val="none" w:sz="0" w:space="0" w:color="auto"/>
        <w:left w:val="none" w:sz="0" w:space="0" w:color="auto"/>
        <w:bottom w:val="none" w:sz="0" w:space="0" w:color="auto"/>
        <w:right w:val="none" w:sz="0" w:space="0" w:color="auto"/>
      </w:divBdr>
      <w:divsChild>
        <w:div w:id="1371682408">
          <w:marLeft w:val="0"/>
          <w:marRight w:val="0"/>
          <w:marTop w:val="0"/>
          <w:marBottom w:val="0"/>
          <w:divBdr>
            <w:top w:val="none" w:sz="0" w:space="0" w:color="auto"/>
            <w:left w:val="none" w:sz="0" w:space="0" w:color="auto"/>
            <w:bottom w:val="none" w:sz="0" w:space="0" w:color="auto"/>
            <w:right w:val="none" w:sz="0" w:space="0" w:color="auto"/>
          </w:divBdr>
        </w:div>
      </w:divsChild>
    </w:div>
    <w:div w:id="1312563393">
      <w:bodyDiv w:val="1"/>
      <w:marLeft w:val="0"/>
      <w:marRight w:val="0"/>
      <w:marTop w:val="0"/>
      <w:marBottom w:val="0"/>
      <w:divBdr>
        <w:top w:val="none" w:sz="0" w:space="0" w:color="auto"/>
        <w:left w:val="none" w:sz="0" w:space="0" w:color="auto"/>
        <w:bottom w:val="none" w:sz="0" w:space="0" w:color="auto"/>
        <w:right w:val="none" w:sz="0" w:space="0" w:color="auto"/>
      </w:divBdr>
      <w:divsChild>
        <w:div w:id="399669534">
          <w:marLeft w:val="0"/>
          <w:marRight w:val="0"/>
          <w:marTop w:val="225"/>
          <w:marBottom w:val="0"/>
          <w:divBdr>
            <w:top w:val="none" w:sz="0" w:space="0" w:color="auto"/>
            <w:left w:val="none" w:sz="0" w:space="0" w:color="auto"/>
            <w:bottom w:val="none" w:sz="0" w:space="0" w:color="auto"/>
            <w:right w:val="none" w:sz="0" w:space="0" w:color="auto"/>
          </w:divBdr>
        </w:div>
        <w:div w:id="2011176907">
          <w:marLeft w:val="0"/>
          <w:marRight w:val="0"/>
          <w:marTop w:val="225"/>
          <w:marBottom w:val="225"/>
          <w:divBdr>
            <w:top w:val="none" w:sz="0" w:space="0" w:color="auto"/>
            <w:left w:val="none" w:sz="0" w:space="0" w:color="auto"/>
            <w:bottom w:val="none" w:sz="0" w:space="0" w:color="auto"/>
            <w:right w:val="none" w:sz="0" w:space="0" w:color="auto"/>
          </w:divBdr>
        </w:div>
      </w:divsChild>
    </w:div>
    <w:div w:id="2106681075">
      <w:bodyDiv w:val="1"/>
      <w:marLeft w:val="0"/>
      <w:marRight w:val="0"/>
      <w:marTop w:val="0"/>
      <w:marBottom w:val="0"/>
      <w:divBdr>
        <w:top w:val="none" w:sz="0" w:space="0" w:color="auto"/>
        <w:left w:val="none" w:sz="0" w:space="0" w:color="auto"/>
        <w:bottom w:val="none" w:sz="0" w:space="0" w:color="auto"/>
        <w:right w:val="none" w:sz="0" w:space="0" w:color="auto"/>
      </w:divBdr>
      <w:divsChild>
        <w:div w:id="69549657">
          <w:marLeft w:val="0"/>
          <w:marRight w:val="0"/>
          <w:marTop w:val="0"/>
          <w:marBottom w:val="0"/>
          <w:divBdr>
            <w:top w:val="none" w:sz="0" w:space="0" w:color="auto"/>
            <w:left w:val="none" w:sz="0" w:space="0" w:color="auto"/>
            <w:bottom w:val="none" w:sz="0" w:space="0" w:color="auto"/>
            <w:right w:val="none" w:sz="0" w:space="0" w:color="auto"/>
          </w:divBdr>
          <w:divsChild>
            <w:div w:id="19533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Laptev</dc:creator>
  <cp:lastModifiedBy>Laptev</cp:lastModifiedBy>
  <cp:revision>6</cp:revision>
  <dcterms:created xsi:type="dcterms:W3CDTF">2022-02-01T03:17:00Z</dcterms:created>
  <dcterms:modified xsi:type="dcterms:W3CDTF">2022-02-01T05:48:00Z</dcterms:modified>
</cp:coreProperties>
</file>